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73" w:rsidRPr="00D86573" w:rsidRDefault="00D86573" w:rsidP="00D86573">
      <w:pPr>
        <w:spacing w:after="0" w:line="240" w:lineRule="auto"/>
        <w:rPr>
          <w:rFonts w:ascii="Arial" w:eastAsia="Times New Roman" w:hAnsi="Arial" w:cs="Arial"/>
          <w:b/>
          <w:bCs/>
          <w:color w:val="666666"/>
          <w:sz w:val="36"/>
          <w:szCs w:val="36"/>
          <w:rtl/>
        </w:rPr>
      </w:pPr>
      <w:r w:rsidRPr="00D86573">
        <w:rPr>
          <w:rFonts w:ascii="Arial" w:eastAsia="Times New Roman" w:hAnsi="Arial" w:cs="Arial"/>
          <w:b/>
          <w:bCs/>
          <w:color w:val="000000"/>
          <w:sz w:val="36"/>
          <w:szCs w:val="36"/>
          <w:rtl/>
        </w:rPr>
        <w:t xml:space="preserve">الحشرات حيوانات لافقارية من طائفة الحشرات، تعتبر التصنيف الأكثر انتشارا والأوسع في شعبة مفصليات الأرجل. تشكل </w:t>
      </w:r>
      <w:hyperlink r:id="rId4"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المجموعة الأكثر تنوعا من الكائنات الحية على سطح الأرض فهي تحوي ما يزيد على مليون نوع تم وصفها -أي أكثر من نصف جميع الكائنات الحية[1][2]- حيث يُقدّر عدد الفصائل الغير مصنفة بقرابة 30 مليونا، أي أنها تشكل أكثر من 90% من مختلف أشكال الحياة على الأرض[3]. تتواجد </w:t>
      </w:r>
      <w:hyperlink r:id="rId5"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في جميع البيئات تقريباً، إلا أن عدداً ضئيلاً منها قد اعتاد على الحياة في البيئة المائية، أي نوع المساكن التي تسيطر عليه طائفة أخرى من مفصليات الأرجل وهي القشريات.</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هناك قرابة 5,000 نوع من اليعاسيب، 2,000 نوع من السراعيف (فرس النبي)، 20,000 نوع من الجنادب، 170,000 فصيلة من الفراش والعث، 120,000 نوع من الذباب، 82,000 نوع من البق الحقيقي، 360,000 فصيلة من الخنافس، </w:t>
      </w:r>
      <w:r>
        <w:rPr>
          <w:rFonts w:ascii="Arial" w:eastAsia="Times New Roman" w:hAnsi="Arial" w:cs="Arial"/>
          <w:b/>
          <w:bCs/>
          <w:noProof/>
          <w:color w:val="93005A"/>
          <w:sz w:val="36"/>
          <w:szCs w:val="36"/>
        </w:rPr>
        <w:drawing>
          <wp:inline distT="0" distB="0" distL="0" distR="0">
            <wp:extent cx="181610" cy="181610"/>
            <wp:effectExtent l="0" t="0" r="0" b="0"/>
            <wp:docPr id="1" name="صورة 1" descr="انواع الحشرات معلومات حشرات السامة">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نواع الحشرات معلومات حشرات السامة">
                      <a:hlinkClick r:id="rId6"/>
                    </pic:cNvPr>
                    <pic:cNvPicPr>
                      <a:picLocks noChangeAspect="1" noChangeArrowheads="1"/>
                    </pic:cNvPicPr>
                  </pic:nvPicPr>
                  <pic:blipFill>
                    <a:blip r:embed="rId7" cstate="print"/>
                    <a:srcRect/>
                    <a:stretch>
                      <a:fillRect/>
                    </a:stretch>
                  </pic:blipFill>
                  <pic:spPr bwMode="auto">
                    <a:xfrm>
                      <a:off x="0" y="0"/>
                      <a:ext cx="181610" cy="181610"/>
                    </a:xfrm>
                    <a:prstGeom prst="rect">
                      <a:avLst/>
                    </a:prstGeom>
                    <a:noFill/>
                    <a:ln w="9525">
                      <a:noFill/>
                      <a:miter lim="800000"/>
                      <a:headEnd/>
                      <a:tailEnd/>
                    </a:ln>
                  </pic:spPr>
                </pic:pic>
              </a:graphicData>
            </a:graphic>
          </wp:inline>
        </w:drawing>
      </w:r>
      <w:r w:rsidRPr="00D86573">
        <w:rPr>
          <w:rFonts w:ascii="Arial" w:eastAsia="Times New Roman" w:hAnsi="Arial" w:cs="Arial"/>
          <w:b/>
          <w:bCs/>
          <w:color w:val="000000"/>
          <w:sz w:val="36"/>
          <w:szCs w:val="36"/>
          <w:rtl/>
        </w:rPr>
        <w:t xml:space="preserve">10,000 فصائل من النحل، الدبابير، والنمل؛ تمّ وصفها حتى الآن. يُقدّر عدد الفصائل كلها المعروفة والغير معروفة مابين المليونين إلى خمسين مليون، إلا أن الدراسات الحديثة تفترض عددا أقل من هذا يتراوح مابين ستة إلى عشرة ملايين فصيلة[1][4][5]. يتراوح حجم </w:t>
      </w:r>
      <w:hyperlink r:id="rId8"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الحديثة البالغة من 0.139 ميليمترات (0.00547 إنشات) كما في اليراعة، إلى 55.5 سنتيمترات (21.9 إنشات) في الحشرة العصوية[6]. إن أثقل فصيلة </w:t>
      </w:r>
      <w:hyperlink r:id="rId9" w:history="1">
        <w:r w:rsidRPr="00D86573">
          <w:rPr>
            <w:rFonts w:ascii="Arial" w:eastAsia="Times New Roman" w:hAnsi="Arial" w:cs="Arial"/>
            <w:b/>
            <w:bCs/>
            <w:color w:val="93005A"/>
            <w:sz w:val="36"/>
            <w:szCs w:val="36"/>
            <w:rtl/>
          </w:rPr>
          <w:t xml:space="preserve">حشرات </w:t>
        </w:r>
      </w:hyperlink>
      <w:r w:rsidRPr="00D86573">
        <w:rPr>
          <w:rFonts w:ascii="Arial" w:eastAsia="Times New Roman" w:hAnsi="Arial" w:cs="Arial"/>
          <w:b/>
          <w:bCs/>
          <w:color w:val="000000"/>
          <w:sz w:val="36"/>
          <w:szCs w:val="36"/>
          <w:rtl/>
        </w:rPr>
        <w:t>تمّ توثيقها يوما كانت الويتا العملاقة، وقد بلغت إحدى العينات في وزنها 70 غراما (2½ أونصة)، ومن المنافسين الأخرين خنافس جالوت أو الخنافس العملاقة وغيرها من أنواع الخنافس الضخمة، إلا أنه لا يزال من غير المؤكد أي فصيلة هي الأثقل وزنا[6].</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تسمّى دراسة </w:t>
      </w:r>
      <w:hyperlink r:id="rId10"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"علم الحشرات" (بالإنكليزية: </w:t>
      </w:r>
      <w:r w:rsidRPr="00D86573">
        <w:rPr>
          <w:rFonts w:ascii="Arial" w:eastAsia="Times New Roman" w:hAnsi="Arial" w:cs="Arial"/>
          <w:b/>
          <w:bCs/>
          <w:color w:val="000000"/>
          <w:sz w:val="36"/>
          <w:szCs w:val="36"/>
        </w:rPr>
        <w:t>Entomology</w:t>
      </w:r>
      <w:r w:rsidRPr="00D86573">
        <w:rPr>
          <w:rFonts w:ascii="Arial" w:eastAsia="Times New Roman" w:hAnsi="Arial" w:cs="Arial"/>
          <w:b/>
          <w:bCs/>
          <w:color w:val="000000"/>
          <w:sz w:val="36"/>
          <w:szCs w:val="36"/>
          <w:rtl/>
        </w:rPr>
        <w:t xml:space="preserve"> ) المشتقة من اليونانية </w:t>
      </w:r>
      <w:r w:rsidRPr="00D86573">
        <w:rPr>
          <w:rFonts w:ascii="Arial" w:eastAsia="Times New Roman" w:hAnsi="Arial" w:cs="Arial"/>
          <w:b/>
          <w:bCs/>
          <w:color w:val="000000"/>
          <w:sz w:val="36"/>
          <w:szCs w:val="36"/>
        </w:rPr>
        <w:t>εντομον</w:t>
      </w:r>
      <w:r w:rsidRPr="00D86573">
        <w:rPr>
          <w:rFonts w:ascii="Arial" w:eastAsia="Times New Roman" w:hAnsi="Arial" w:cs="Arial"/>
          <w:b/>
          <w:bCs/>
          <w:color w:val="000000"/>
          <w:sz w:val="36"/>
          <w:szCs w:val="36"/>
          <w:rtl/>
        </w:rPr>
        <w:t xml:space="preserve"> والتي تعني أيضا "التقطيع إلى أقسام"[7].</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تاريخ الحشرات</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الحشرات من أول الحيوانات التي ظهرت فوق سطح الأرض منذ حوالي 435 مليون سنة وهي بهذا تعتبر أولى الحيوانات الطائرة فقد ظهرت </w:t>
      </w:r>
      <w:r w:rsidRPr="00D86573">
        <w:rPr>
          <w:rFonts w:ascii="Arial" w:eastAsia="Times New Roman" w:hAnsi="Arial" w:cs="Arial"/>
          <w:b/>
          <w:bCs/>
          <w:color w:val="000000"/>
          <w:sz w:val="36"/>
          <w:szCs w:val="36"/>
          <w:rtl/>
        </w:rPr>
        <w:lastRenderedPageBreak/>
        <w:t xml:space="preserve">قبل الصوريات المجنحة (الديناصورات الطائرة) بحوالي 204 مليون سنة. إن علاقة </w:t>
      </w:r>
      <w:hyperlink r:id="rId11"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بالمجموعات الأخرى من الحيوانات تبقى غير واضحة، وقد كانت تصنّف عادة بأنها من أقارب الديدان الألفية والمئوية، إلا أن بعض الأدلة أظهرت مؤخرا أنها أقرب إلى القشريات من طائفة كثيرة الأرجل (أم أربع وأربعين وأقرباؤها) حيث تتشارك معها في سلف مشترك، وبذلك يمكن القول أنه وفقا لهذه النظرية فإن </w:t>
      </w:r>
      <w:hyperlink r:id="rId12"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بالإضافة للأنواع المختلفة من القشريات تشكل فرعا حيويّا.</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يُخطئ الكثير من العامّة إجمالا حيث يعتقدون أن بعض أنواع المفصليات الأخرى من شاكلة الديدان المئوية، الديدان الألفية، العناكب، والعقارب هي من </w:t>
      </w:r>
      <w:hyperlink r:id="rId13"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بما أن شكل جسدها الخارجي متشابه، فجميعها تمتلك هيكل خارجي ملتحم ببعضه (وكذلك الحال بالنسبة للأنواع الأخرى من المفصليات)، إلا أنه عند فحصها عن قرب تظهر علامات الإختلاف الواضحة وأبرزها أن هذه الأنواع لا تمتلك ستة أرجل كما </w:t>
      </w:r>
      <w:hyperlink r:id="rId14"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البالغة. إن تاريخ سلالات المفصليات لا يزال حتى اليوم موضوع جدل ونقاش بين العلماء.</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إن أقدم المستحثات الواضح أنها تعود لحشرة تمّ العثور عليها في ترسبات تعود للعصر الديفوني، وقد بلغ عمر هذا الأحفور 396 مليون سنة وقد أطلق عليه اسم "حجر صوّان رايني"[8] تيمنا بقرية رايني الاسكوتلندية التي عثر عليه بالقرب منها؛ وتُعرف الحشرة التي وجدت به بالإسم اللاتيني "</w:t>
      </w:r>
      <w:r w:rsidRPr="00D86573">
        <w:rPr>
          <w:rFonts w:ascii="Arial" w:eastAsia="Times New Roman" w:hAnsi="Arial" w:cs="Arial"/>
          <w:b/>
          <w:bCs/>
          <w:color w:val="000000"/>
          <w:sz w:val="36"/>
          <w:szCs w:val="36"/>
        </w:rPr>
        <w:t>Rhyniognatha hirsti</w:t>
      </w:r>
      <w:r w:rsidRPr="00D86573">
        <w:rPr>
          <w:rFonts w:ascii="Arial" w:eastAsia="Times New Roman" w:hAnsi="Arial" w:cs="Arial"/>
          <w:b/>
          <w:bCs/>
          <w:color w:val="000000"/>
          <w:sz w:val="36"/>
          <w:szCs w:val="36"/>
          <w:rtl/>
        </w:rPr>
        <w:t xml:space="preserve">". وكانت هذه الفصيلة من </w:t>
      </w:r>
      <w:hyperlink r:id="rId15"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تمتلك فكا سفليا ذا قسمين، وهي ظاهرة تظهر عند </w:t>
      </w:r>
      <w:hyperlink r:id="rId16"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المجنحة مما يفترض بأن الأجنحة عند </w:t>
      </w:r>
      <w:hyperlink r:id="rId17"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كانت قد تطورت و ظهرت في تلك الفترة، وهذا يعني أن </w:t>
      </w:r>
      <w:hyperlink r:id="rId18"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المجنحة ظهرت قبل ذلك بفترة على الأرجح، أي في العصر السيلوري[9].</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إن أصل تطوّر مقدرة الطيران عند </w:t>
      </w:r>
      <w:hyperlink r:id="rId19"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لا تزال غامضة، بما أن أقدم </w:t>
      </w:r>
      <w:hyperlink r:id="rId20"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المجنحة المعروفة حاليا يظهر بأنها كانت طيّارة ماهرة مما يعني أن الطيران تطوّر قبل ذلك بفترة طويلة. كان البعض من فصائل </w:t>
      </w:r>
      <w:hyperlink r:id="rId21"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المنقرضة يمتلك زوجا إضافيا من الجنيحات المتصلة بالقسم الأول من الصدر، مما كان يجعل عدد أزواج أجنحتها ثلاثة، وحتى اليوم ليس هناك من دليل يدعم القول بأن </w:t>
      </w:r>
      <w:hyperlink r:id="rId22"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كانت مجموعة ناجحة من </w:t>
      </w:r>
      <w:r w:rsidRPr="00D86573">
        <w:rPr>
          <w:rFonts w:ascii="Arial" w:eastAsia="Times New Roman" w:hAnsi="Arial" w:cs="Arial"/>
          <w:b/>
          <w:bCs/>
          <w:color w:val="000000"/>
          <w:sz w:val="36"/>
          <w:szCs w:val="36"/>
          <w:rtl/>
        </w:rPr>
        <w:lastRenderedPageBreak/>
        <w:t>الحيوانات قبل أن تتطوّر وتظهر أجنحتها.</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كانت رتب </w:t>
      </w:r>
      <w:hyperlink r:id="rId23"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المختلفة في أواخر العصر الفحمي والعصر البرمي تضم العديد من الرتب التي لا تزال حيّة اليوم بالإضافة للعديد من الأشكال البائدة، وخلال هذه الفترة كان لبعض الأشكال الشبيهة باليعسوب باع جناحين يصل لما بين 55 و70 سنتيمترا (22 - 28 إنشا) مما يجعلها أكبر من أي فصيلة </w:t>
      </w:r>
      <w:hyperlink r:id="rId24" w:history="1">
        <w:r w:rsidRPr="00D86573">
          <w:rPr>
            <w:rFonts w:ascii="Arial" w:eastAsia="Times New Roman" w:hAnsi="Arial" w:cs="Arial"/>
            <w:b/>
            <w:bCs/>
            <w:color w:val="93005A"/>
            <w:sz w:val="36"/>
            <w:szCs w:val="36"/>
            <w:rtl/>
          </w:rPr>
          <w:t xml:space="preserve">حشرات </w:t>
        </w:r>
      </w:hyperlink>
      <w:r w:rsidRPr="00D86573">
        <w:rPr>
          <w:rFonts w:ascii="Arial" w:eastAsia="Times New Roman" w:hAnsi="Arial" w:cs="Arial"/>
          <w:b/>
          <w:bCs/>
          <w:color w:val="000000"/>
          <w:sz w:val="36"/>
          <w:szCs w:val="36"/>
          <w:rtl/>
        </w:rPr>
        <w:t xml:space="preserve">اليوم. يُفترض أن هذه الضخامة في الحجم تُعزى إلى نسبة الأكسجين المرتفعة في الجو التي سمحت بزيادة فعالية التنفس مقارنة باليوم؛ ويُعتقد أن عدم وجود أنواع أخرى من اللافقاريات الطائرة كان سببا أخر سمح لهذه </w:t>
      </w:r>
      <w:hyperlink r:id="rId25"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بالنمو والإزدهار.</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تطوّرت معظم رتب </w:t>
      </w:r>
      <w:hyperlink r:id="rId26"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الحاليّة خلال العصر البرمي الذي بدأ منذ حوالي 270 مليون عام، وقد إنقرض العديد من المجموعات الأولى من </w:t>
      </w:r>
      <w:hyperlink r:id="rId27"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خلال حدث الإنقراض في العصرين البرمي - الثلاثي، وهو أضخم إنقراض جماعي حدث بتاريخ الأرض، منذ حوالي 252 مليون سنة.</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وقد ظهرت رتبة غشائيات الأجنحة، الناجحة بشكل ملحوظ، خلال العصر الطباشيري ولكنها تنوّعت بهذا الشكل منذ فترة قصيرة نسبيا بالنسبة لعمر الأرض، خلال حقبة السينوزوي. وقد تطور عدد أخر من مجموعات </w:t>
      </w:r>
      <w:hyperlink r:id="rId28"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الناجحة بالتزامن مع تطور النباتات المزهرة، وتعتبر هذه صورة واضحة عن التطور المتشارك أي عندما يتطوّر مخلوق حي بعد أن يتطوّر مخلوق أخر يعتمد عليه في بقائه.</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تطوّر الكثير من أجناس </w:t>
      </w:r>
      <w:hyperlink r:id="rId29"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الحاليّة خلال حقبة السينوزوي، وكثيرا ما يُعثر على فصائل من هذه الفترة محفوظة بشكل جيّد في عينات متحجرة من العنبر، ويبلغ من مدى جودة هذه العينات أنه يمكن مقارنتها مع الفصائل الحالية. وتسمّى دراسة </w:t>
      </w:r>
      <w:hyperlink r:id="rId30"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المتحجرة "علم </w:t>
      </w:r>
      <w:hyperlink r:id="rId31"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القديمة" (بالإنكليزية: </w:t>
      </w:r>
      <w:r w:rsidRPr="00D86573">
        <w:rPr>
          <w:rFonts w:ascii="Arial" w:eastAsia="Times New Roman" w:hAnsi="Arial" w:cs="Arial"/>
          <w:b/>
          <w:bCs/>
          <w:color w:val="000000"/>
          <w:sz w:val="36"/>
          <w:szCs w:val="36"/>
        </w:rPr>
        <w:t>paleoentomology</w:t>
      </w:r>
      <w:r w:rsidRPr="00D86573">
        <w:rPr>
          <w:rFonts w:ascii="Arial" w:eastAsia="Times New Roman" w:hAnsi="Arial" w:cs="Arial"/>
          <w:b/>
          <w:bCs/>
          <w:color w:val="000000"/>
          <w:sz w:val="36"/>
          <w:szCs w:val="36"/>
          <w:rtl/>
        </w:rPr>
        <w:t xml:space="preserve"> = باليو إنتيمولوجي).</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التطور المتشارك</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lastRenderedPageBreak/>
        <w:t xml:space="preserve">كانت </w:t>
      </w:r>
      <w:hyperlink r:id="rId32"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من أوائل العواشب الأرضيّة التي إقتاتت على النبات، وقد لعبت بهذا دورا في النشوء النوعي لبعض الفصائل. فقد طوّرت النباتات بعض وسائل الدفاع الكيميائية لتحمي نفسها من الحشرات، وبدورها قامت </w:t>
      </w:r>
      <w:hyperlink r:id="rId33"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بتطوير آليات معينة كي لا تتأثر بسموم النبات، فالكثير من </w:t>
      </w:r>
      <w:hyperlink r:id="rId34"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يستخدم هذه السموم ليحمي نفسه من مفترسيه، ومثل هذه </w:t>
      </w:r>
      <w:hyperlink r:id="rId35"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يعلن عن سميّته بواسطة ألوان تحذيرية، كما ولجأت بعض </w:t>
      </w:r>
      <w:hyperlink r:id="rId36"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إلى النباتات لتحمي نفسها بطريقة مختلفة حيث تطوّرت لتشبه أوراق الزهور أو الأشجار أو حتى الأغصان كي تحمي نفسها من الضواري، ويُعرف هذا الأسلوب باسم "أسلوب التقليد" أو "التشبّه". أدّت هذه العلاقة بين النباتات والحشرات إلى تطوّر فصائل متعددة ومعقدة بشكل متشارك. وتعتبر بعض العلاقات بين النبات والحشرات مفيدة لكلا الطرفين (مثل التلقيح حيث تُلقّح النبتة وتأخذ الحشرة كفايتها من الغذاء)، وقد أدى التطور المتشارك إلى ظهور بعض التكافلات التبادلية الخاصة جدّا في هكذا علاقة.</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التصنيف العلمي</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كان التصنيف العلمي الأساسي يعتبر بأن تحت شعبة سداسيات الأرجل تتألف من أربع مجموعات رئيسيّة هي: الحشرات، قفازة الذيل، السمك الفضي ذي الشوكتين، ومخروطية الرأس، حيث كانت المجموعات الثلاثة الأخيرة تُصنف على أنها تنتمي لمجموعة "داخلية الفك" (باللاتينية: </w:t>
      </w:r>
      <w:r w:rsidRPr="00D86573">
        <w:rPr>
          <w:rFonts w:ascii="Arial" w:eastAsia="Times New Roman" w:hAnsi="Arial" w:cs="Arial"/>
          <w:b/>
          <w:bCs/>
          <w:color w:val="000000"/>
          <w:sz w:val="36"/>
          <w:szCs w:val="36"/>
        </w:rPr>
        <w:t>Entognatha</w:t>
      </w:r>
      <w:r w:rsidRPr="00D86573">
        <w:rPr>
          <w:rFonts w:ascii="Arial" w:eastAsia="Times New Roman" w:hAnsi="Arial" w:cs="Arial"/>
          <w:b/>
          <w:bCs/>
          <w:color w:val="000000"/>
          <w:sz w:val="36"/>
          <w:szCs w:val="36"/>
          <w:rtl/>
        </w:rPr>
        <w:t>) نظرا لأن أجزاء فمها داخليّة. وقد تغيّر هذا التصنيف بشكل كبير خصوصا بعد تقدّم طرق دراسة تطوّر الحيوانات حيث أصبح بالإمكان تحديد أسلافها بشكل أكثر دقة، بالإضافة لتطور الدراسات في علم الوراثة. وقد ظهرت إحدى النظريات مؤخرا التي تفترض أن سداسيات الأرجل متعددة الأعراق، حيث يظهر أن مجموعة داخلية الفك تمتلك مسارا تطوريّا مختلفا عن ذاك الخاص بالحشرات.</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قسم خارجيات الأجنحة التطور (باللاتينية: </w:t>
      </w:r>
      <w:r w:rsidRPr="00D86573">
        <w:rPr>
          <w:rFonts w:ascii="Arial" w:eastAsia="Times New Roman" w:hAnsi="Arial" w:cs="Arial"/>
          <w:b/>
          <w:bCs/>
          <w:color w:val="000000"/>
          <w:sz w:val="36"/>
          <w:szCs w:val="36"/>
        </w:rPr>
        <w:t>exopterygote</w:t>
      </w:r>
      <w:r w:rsidRPr="00D86573">
        <w:rPr>
          <w:rFonts w:ascii="Arial" w:eastAsia="Times New Roman" w:hAnsi="Arial" w:cs="Arial"/>
          <w:b/>
          <w:bCs/>
          <w:color w:val="000000"/>
          <w:sz w:val="36"/>
          <w:szCs w:val="36"/>
          <w:rtl/>
        </w:rPr>
        <w:t xml:space="preserve">) من حديثات الأجنحة (باللاتينية: </w:t>
      </w:r>
      <w:r w:rsidRPr="00D86573">
        <w:rPr>
          <w:rFonts w:ascii="Arial" w:eastAsia="Times New Roman" w:hAnsi="Arial" w:cs="Arial"/>
          <w:b/>
          <w:bCs/>
          <w:color w:val="000000"/>
          <w:sz w:val="36"/>
          <w:szCs w:val="36"/>
        </w:rPr>
        <w:t>Neoptera</w:t>
      </w:r>
      <w:r w:rsidRPr="00D86573">
        <w:rPr>
          <w:rFonts w:ascii="Arial" w:eastAsia="Times New Roman" w:hAnsi="Arial" w:cs="Arial"/>
          <w:b/>
          <w:bCs/>
          <w:color w:val="000000"/>
          <w:sz w:val="36"/>
          <w:szCs w:val="36"/>
          <w:rtl/>
        </w:rPr>
        <w:t xml:space="preserve">) يمكن تقسيمه إلى مفصليات الأجنحة (باللاتينية: </w:t>
      </w:r>
      <w:r w:rsidRPr="00D86573">
        <w:rPr>
          <w:rFonts w:ascii="Arial" w:eastAsia="Times New Roman" w:hAnsi="Arial" w:cs="Arial"/>
          <w:b/>
          <w:bCs/>
          <w:color w:val="000000"/>
          <w:sz w:val="36"/>
          <w:szCs w:val="36"/>
        </w:rPr>
        <w:t>Orthopteroida</w:t>
      </w:r>
      <w:r w:rsidRPr="00D86573">
        <w:rPr>
          <w:rFonts w:ascii="Arial" w:eastAsia="Times New Roman" w:hAnsi="Arial" w:cs="Arial"/>
          <w:b/>
          <w:bCs/>
          <w:color w:val="000000"/>
          <w:sz w:val="36"/>
          <w:szCs w:val="36"/>
          <w:rtl/>
        </w:rPr>
        <w:t xml:space="preserve">) ونصفيات الأجنحة (باللاتينية </w:t>
      </w:r>
      <w:r w:rsidRPr="00D86573">
        <w:rPr>
          <w:rFonts w:ascii="Arial" w:eastAsia="Times New Roman" w:hAnsi="Arial" w:cs="Arial"/>
          <w:b/>
          <w:bCs/>
          <w:color w:val="000000"/>
          <w:sz w:val="36"/>
          <w:szCs w:val="36"/>
        </w:rPr>
        <w:t>Hemipteroida</w:t>
      </w:r>
      <w:r w:rsidRPr="00D86573">
        <w:rPr>
          <w:rFonts w:ascii="Arial" w:eastAsia="Times New Roman" w:hAnsi="Arial" w:cs="Arial"/>
          <w:b/>
          <w:bCs/>
          <w:color w:val="000000"/>
          <w:sz w:val="36"/>
          <w:szCs w:val="36"/>
          <w:rtl/>
        </w:rPr>
        <w:t xml:space="preserve">)، كما يمكن أن تُسمّى جناحيات خارجية عليا </w:t>
      </w:r>
      <w:r w:rsidRPr="00D86573">
        <w:rPr>
          <w:rFonts w:ascii="Arial" w:eastAsia="Times New Roman" w:hAnsi="Arial" w:cs="Arial"/>
          <w:b/>
          <w:bCs/>
          <w:color w:val="000000"/>
          <w:sz w:val="36"/>
          <w:szCs w:val="36"/>
          <w:rtl/>
        </w:rPr>
        <w:lastRenderedPageBreak/>
        <w:t xml:space="preserve">وجناحيات خارجية دنيا. يوجد حوالي 5,000 نوع ضمن رتبة الرعاشات (باللاتينية: </w:t>
      </w:r>
      <w:r w:rsidRPr="00D86573">
        <w:rPr>
          <w:rFonts w:ascii="Arial" w:eastAsia="Times New Roman" w:hAnsi="Arial" w:cs="Arial"/>
          <w:b/>
          <w:bCs/>
          <w:color w:val="000000"/>
          <w:sz w:val="36"/>
          <w:szCs w:val="36"/>
        </w:rPr>
        <w:t>Odonata</w:t>
      </w:r>
      <w:r w:rsidRPr="00D86573">
        <w:rPr>
          <w:rFonts w:ascii="Arial" w:eastAsia="Times New Roman" w:hAnsi="Arial" w:cs="Arial"/>
          <w:b/>
          <w:bCs/>
          <w:color w:val="000000"/>
          <w:sz w:val="36"/>
          <w:szCs w:val="36"/>
          <w:rtl/>
        </w:rPr>
        <w:t xml:space="preserve"> = أودوناتا)، و2,000 نوع من السراعيف، و20,000 نوع من الجنادب وأقرباؤها، 170,000 من الفراشات والعث </w:t>
      </w:r>
      <w:r>
        <w:rPr>
          <w:rFonts w:ascii="Arial" w:eastAsia="Times New Roman" w:hAnsi="Arial" w:cs="Arial"/>
          <w:b/>
          <w:bCs/>
          <w:noProof/>
          <w:color w:val="93005A"/>
          <w:sz w:val="36"/>
          <w:szCs w:val="36"/>
        </w:rPr>
        <w:drawing>
          <wp:inline distT="0" distB="0" distL="0" distR="0">
            <wp:extent cx="181610" cy="181610"/>
            <wp:effectExtent l="0" t="0" r="0" b="0"/>
            <wp:docPr id="2" name="صورة 2" descr="انواع الحشرات معلومات حشرات السامة">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نواع الحشرات معلومات حشرات السامة">
                      <a:hlinkClick r:id="rId6"/>
                    </pic:cNvPr>
                    <pic:cNvPicPr>
                      <a:picLocks noChangeAspect="1" noChangeArrowheads="1"/>
                    </pic:cNvPicPr>
                  </pic:nvPicPr>
                  <pic:blipFill>
                    <a:blip r:embed="rId7" cstate="print"/>
                    <a:srcRect/>
                    <a:stretch>
                      <a:fillRect/>
                    </a:stretch>
                  </pic:blipFill>
                  <pic:spPr bwMode="auto">
                    <a:xfrm>
                      <a:off x="0" y="0"/>
                      <a:ext cx="181610" cy="181610"/>
                    </a:xfrm>
                    <a:prstGeom prst="rect">
                      <a:avLst/>
                    </a:prstGeom>
                    <a:noFill/>
                    <a:ln w="9525">
                      <a:noFill/>
                      <a:miter lim="800000"/>
                      <a:headEnd/>
                      <a:tailEnd/>
                    </a:ln>
                  </pic:spPr>
                </pic:pic>
              </a:graphicData>
            </a:graphic>
          </wp:inline>
        </w:drawing>
      </w:r>
      <w:r w:rsidRPr="00D86573">
        <w:rPr>
          <w:rFonts w:ascii="Arial" w:eastAsia="Times New Roman" w:hAnsi="Arial" w:cs="Arial"/>
          <w:b/>
          <w:bCs/>
          <w:color w:val="000000"/>
          <w:sz w:val="36"/>
          <w:szCs w:val="36"/>
          <w:rtl/>
        </w:rPr>
        <w:t xml:space="preserve">20,000 من الذباب و82,000 من البق حقيقي و360,000 نوع خنافس، </w:t>
      </w:r>
      <w:r>
        <w:rPr>
          <w:rFonts w:ascii="Arial" w:eastAsia="Times New Roman" w:hAnsi="Arial" w:cs="Arial"/>
          <w:b/>
          <w:bCs/>
          <w:noProof/>
          <w:color w:val="93005A"/>
          <w:sz w:val="36"/>
          <w:szCs w:val="36"/>
        </w:rPr>
        <w:drawing>
          <wp:inline distT="0" distB="0" distL="0" distR="0">
            <wp:extent cx="181610" cy="181610"/>
            <wp:effectExtent l="0" t="0" r="0" b="0"/>
            <wp:docPr id="3" name="صورة 3" descr="انواع الحشرات معلومات حشرات السامة">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نواع الحشرات معلومات حشرات السامة">
                      <a:hlinkClick r:id="rId6"/>
                    </pic:cNvPr>
                    <pic:cNvPicPr>
                      <a:picLocks noChangeAspect="1" noChangeArrowheads="1"/>
                    </pic:cNvPicPr>
                  </pic:nvPicPr>
                  <pic:blipFill>
                    <a:blip r:embed="rId7" cstate="print"/>
                    <a:srcRect/>
                    <a:stretch>
                      <a:fillRect/>
                    </a:stretch>
                  </pic:blipFill>
                  <pic:spPr bwMode="auto">
                    <a:xfrm>
                      <a:off x="0" y="0"/>
                      <a:ext cx="181610" cy="181610"/>
                    </a:xfrm>
                    <a:prstGeom prst="rect">
                      <a:avLst/>
                    </a:prstGeom>
                    <a:noFill/>
                    <a:ln w="9525">
                      <a:noFill/>
                      <a:miter lim="800000"/>
                      <a:headEnd/>
                      <a:tailEnd/>
                    </a:ln>
                  </pic:spPr>
                </pic:pic>
              </a:graphicData>
            </a:graphic>
          </wp:inline>
        </w:drawing>
      </w:r>
      <w:r w:rsidRPr="00D86573">
        <w:rPr>
          <w:rFonts w:ascii="Arial" w:eastAsia="Times New Roman" w:hAnsi="Arial" w:cs="Arial"/>
          <w:b/>
          <w:bCs/>
          <w:color w:val="000000"/>
          <w:sz w:val="36"/>
          <w:szCs w:val="36"/>
          <w:rtl/>
        </w:rPr>
        <w:t>10,000 من النحل و النمل.</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وبما أن معظم التصنيفات العلمية القديمة للشعب المختلفة قد ظهرت الآن بانها متعددة العرق في الواقع، فإنه من الأفضل عند تصنيف </w:t>
      </w:r>
      <w:hyperlink r:id="rId37"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تجنب استعمال كلمات مثل: طائفة، فوق رتبة، وتحت رتبة، والتركيز على الصفوف عوضا عن ذلك. تمثل القائمة التالية أفضل التجميعات العلميّة للحشرات التي تم الإتفاق عليها.</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علامة † تفيد بأن هذه الشعبة منقرضة.</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ذبابة زجاجية خضراء</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تحت صف: اللاجناحيات </w:t>
      </w:r>
      <w:r w:rsidRPr="00D86573">
        <w:rPr>
          <w:rFonts w:ascii="Arial" w:eastAsia="Times New Roman" w:hAnsi="Arial" w:cs="Arial"/>
          <w:b/>
          <w:bCs/>
          <w:color w:val="000000"/>
          <w:sz w:val="36"/>
          <w:szCs w:val="36"/>
        </w:rPr>
        <w:t>Apterygota</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الرتب</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 أركايوغناثا </w:t>
      </w:r>
      <w:r w:rsidRPr="00D86573">
        <w:rPr>
          <w:rFonts w:ascii="Arial" w:eastAsia="Times New Roman" w:hAnsi="Arial" w:cs="Arial"/>
          <w:b/>
          <w:bCs/>
          <w:color w:val="000000"/>
          <w:sz w:val="36"/>
          <w:szCs w:val="36"/>
        </w:rPr>
        <w:t>Archaeognatha</w:t>
      </w:r>
      <w:r w:rsidRPr="00D86573">
        <w:rPr>
          <w:rFonts w:ascii="Arial" w:eastAsia="Times New Roman" w:hAnsi="Arial" w:cs="Arial"/>
          <w:b/>
          <w:bCs/>
          <w:color w:val="000000"/>
          <w:sz w:val="36"/>
          <w:szCs w:val="36"/>
          <w:rtl/>
        </w:rPr>
        <w:t xml:space="preserve"> ( هلبيّة الذيل )</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 xml:space="preserve">* ثيسانورا </w:t>
      </w:r>
      <w:r w:rsidRPr="00D86573">
        <w:rPr>
          <w:rFonts w:ascii="Arial" w:eastAsia="Times New Roman" w:hAnsi="Arial" w:cs="Arial"/>
          <w:b/>
          <w:bCs/>
          <w:color w:val="000000"/>
          <w:sz w:val="36"/>
          <w:szCs w:val="36"/>
        </w:rPr>
        <w:t>Thysanura</w:t>
      </w:r>
      <w:r w:rsidRPr="00D86573">
        <w:rPr>
          <w:rFonts w:ascii="Arial" w:eastAsia="Times New Roman" w:hAnsi="Arial" w:cs="Arial"/>
          <w:b/>
          <w:bCs/>
          <w:color w:val="000000"/>
          <w:sz w:val="36"/>
          <w:szCs w:val="36"/>
          <w:rtl/>
        </w:rPr>
        <w:t xml:space="preserve"> ( السمك الفضي )</w:t>
      </w:r>
      <w:r w:rsidRPr="00D86573">
        <w:rPr>
          <w:rFonts w:ascii="Arial" w:eastAsia="Times New Roman" w:hAnsi="Arial" w:cs="Arial"/>
          <w:b/>
          <w:bCs/>
          <w:color w:val="000000"/>
          <w:sz w:val="36"/>
          <w:szCs w:val="36"/>
          <w:rtl/>
        </w:rPr>
        <w:br/>
        <w:t xml:space="preserve">* مونورا </w:t>
      </w:r>
      <w:r w:rsidRPr="00D86573">
        <w:rPr>
          <w:rFonts w:ascii="Arial" w:eastAsia="Times New Roman" w:hAnsi="Arial" w:cs="Arial"/>
          <w:b/>
          <w:bCs/>
          <w:color w:val="000000"/>
          <w:sz w:val="36"/>
          <w:szCs w:val="36"/>
        </w:rPr>
        <w:t>Monura</w:t>
      </w:r>
      <w:r w:rsidRPr="00D86573">
        <w:rPr>
          <w:rFonts w:ascii="Arial" w:eastAsia="Times New Roman" w:hAnsi="Arial" w:cs="Arial"/>
          <w:b/>
          <w:bCs/>
          <w:color w:val="000000"/>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تحت صف: الجناحيات </w:t>
      </w:r>
      <w:r w:rsidRPr="00D86573">
        <w:rPr>
          <w:rFonts w:ascii="Arial" w:eastAsia="Times New Roman" w:hAnsi="Arial" w:cs="Arial"/>
          <w:b/>
          <w:bCs/>
          <w:color w:val="000000"/>
          <w:sz w:val="36"/>
          <w:szCs w:val="36"/>
        </w:rPr>
        <w:t>Pterygota</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 ما تحت الصف: "قديمات الأجنحة </w:t>
      </w:r>
      <w:r w:rsidRPr="00D86573">
        <w:rPr>
          <w:rFonts w:ascii="Arial" w:eastAsia="Times New Roman" w:hAnsi="Arial" w:cs="Arial"/>
          <w:b/>
          <w:bCs/>
          <w:color w:val="000000"/>
          <w:sz w:val="36"/>
          <w:szCs w:val="36"/>
        </w:rPr>
        <w:t>Paleoptera</w:t>
      </w:r>
      <w:r w:rsidRPr="00D86573">
        <w:rPr>
          <w:rFonts w:ascii="Arial" w:eastAsia="Times New Roman" w:hAnsi="Arial" w:cs="Arial"/>
          <w:b/>
          <w:bCs/>
          <w:color w:val="000000"/>
          <w:sz w:val="36"/>
          <w:szCs w:val="36"/>
          <w:rtl/>
        </w:rPr>
        <w:t xml:space="preserve"> " ( شبه عرق )</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الرتب</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 جناحيات اليوم الواحد </w:t>
      </w:r>
      <w:r w:rsidRPr="00D86573">
        <w:rPr>
          <w:rFonts w:ascii="Arial" w:eastAsia="Times New Roman" w:hAnsi="Arial" w:cs="Arial"/>
          <w:b/>
          <w:bCs/>
          <w:color w:val="000000"/>
          <w:sz w:val="36"/>
          <w:szCs w:val="36"/>
        </w:rPr>
        <w:t>Ephemeroptera</w:t>
      </w:r>
      <w:r w:rsidRPr="00D86573">
        <w:rPr>
          <w:rFonts w:ascii="Arial" w:eastAsia="Times New Roman" w:hAnsi="Arial" w:cs="Arial"/>
          <w:b/>
          <w:bCs/>
          <w:color w:val="000000"/>
          <w:sz w:val="36"/>
          <w:szCs w:val="36"/>
          <w:rtl/>
        </w:rPr>
        <w:t xml:space="preserve"> ( ذباب أيار أو ذباب مايو )</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ذبابة مايو أو ذبابة أيار</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lastRenderedPageBreak/>
        <w:br/>
        <w:t xml:space="preserve">* بالايوديكتوبتيرا </w:t>
      </w:r>
      <w:r w:rsidRPr="00D86573">
        <w:rPr>
          <w:rFonts w:ascii="Arial" w:eastAsia="Times New Roman" w:hAnsi="Arial" w:cs="Arial"/>
          <w:b/>
          <w:bCs/>
          <w:color w:val="000000"/>
          <w:sz w:val="36"/>
          <w:szCs w:val="36"/>
        </w:rPr>
        <w:t>Palaeodictyoptera</w:t>
      </w:r>
      <w:r w:rsidRPr="00D86573">
        <w:rPr>
          <w:rFonts w:ascii="Arial" w:eastAsia="Times New Roman" w:hAnsi="Arial" w:cs="Arial"/>
          <w:b/>
          <w:bCs/>
          <w:color w:val="000000"/>
          <w:sz w:val="36"/>
          <w:szCs w:val="36"/>
          <w:rtl/>
        </w:rPr>
        <w:t xml:space="preserve"> - †</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 xml:space="preserve">* ميغاسيكوبتيرا </w:t>
      </w:r>
      <w:r w:rsidRPr="00D86573">
        <w:rPr>
          <w:rFonts w:ascii="Arial" w:eastAsia="Times New Roman" w:hAnsi="Arial" w:cs="Arial"/>
          <w:b/>
          <w:bCs/>
          <w:color w:val="000000"/>
          <w:sz w:val="36"/>
          <w:szCs w:val="36"/>
        </w:rPr>
        <w:t>Megasecoptera</w:t>
      </w:r>
      <w:r w:rsidRPr="00D86573">
        <w:rPr>
          <w:rFonts w:ascii="Arial" w:eastAsia="Times New Roman" w:hAnsi="Arial" w:cs="Arial"/>
          <w:b/>
          <w:bCs/>
          <w:color w:val="000000"/>
          <w:sz w:val="36"/>
          <w:szCs w:val="36"/>
          <w:rtl/>
        </w:rPr>
        <w:t xml:space="preserve"> - †</w:t>
      </w:r>
      <w:r w:rsidRPr="00D86573">
        <w:rPr>
          <w:rFonts w:ascii="Arial" w:eastAsia="Times New Roman" w:hAnsi="Arial" w:cs="Arial"/>
          <w:b/>
          <w:bCs/>
          <w:color w:val="000000"/>
          <w:sz w:val="36"/>
          <w:szCs w:val="36"/>
          <w:rtl/>
        </w:rPr>
        <w:br/>
        <w:t xml:space="preserve">* أركودوناتا </w:t>
      </w:r>
      <w:r w:rsidRPr="00D86573">
        <w:rPr>
          <w:rFonts w:ascii="Arial" w:eastAsia="Times New Roman" w:hAnsi="Arial" w:cs="Arial"/>
          <w:b/>
          <w:bCs/>
          <w:color w:val="000000"/>
          <w:sz w:val="36"/>
          <w:szCs w:val="36"/>
        </w:rPr>
        <w:t>Archodonata</w:t>
      </w:r>
      <w:r w:rsidRPr="00D86573">
        <w:rPr>
          <w:rFonts w:ascii="Arial" w:eastAsia="Times New Roman" w:hAnsi="Arial" w:cs="Arial"/>
          <w:b/>
          <w:bCs/>
          <w:color w:val="000000"/>
          <w:sz w:val="36"/>
          <w:szCs w:val="36"/>
          <w:rtl/>
        </w:rPr>
        <w:t xml:space="preserve"> - †</w:t>
      </w:r>
      <w:r w:rsidRPr="00D86573">
        <w:rPr>
          <w:rFonts w:ascii="Arial" w:eastAsia="Times New Roman" w:hAnsi="Arial" w:cs="Arial"/>
          <w:b/>
          <w:bCs/>
          <w:color w:val="000000"/>
          <w:sz w:val="36"/>
          <w:szCs w:val="36"/>
          <w:rtl/>
        </w:rPr>
        <w:br/>
        <w:t xml:space="preserve">* ديافانوبتيروديا </w:t>
      </w:r>
      <w:r w:rsidRPr="00D86573">
        <w:rPr>
          <w:rFonts w:ascii="Arial" w:eastAsia="Times New Roman" w:hAnsi="Arial" w:cs="Arial"/>
          <w:b/>
          <w:bCs/>
          <w:color w:val="000000"/>
          <w:sz w:val="36"/>
          <w:szCs w:val="36"/>
        </w:rPr>
        <w:t>Diaphanopterodea</w:t>
      </w:r>
      <w:r w:rsidRPr="00D86573">
        <w:rPr>
          <w:rFonts w:ascii="Arial" w:eastAsia="Times New Roman" w:hAnsi="Arial" w:cs="Arial"/>
          <w:b/>
          <w:bCs/>
          <w:color w:val="000000"/>
          <w:sz w:val="36"/>
          <w:szCs w:val="36"/>
          <w:rtl/>
        </w:rPr>
        <w:t xml:space="preserve"> - †</w:t>
      </w:r>
      <w:r w:rsidRPr="00D86573">
        <w:rPr>
          <w:rFonts w:ascii="Arial" w:eastAsia="Times New Roman" w:hAnsi="Arial" w:cs="Arial"/>
          <w:b/>
          <w:bCs/>
          <w:color w:val="000000"/>
          <w:sz w:val="36"/>
          <w:szCs w:val="36"/>
          <w:rtl/>
        </w:rPr>
        <w:br/>
        <w:t xml:space="preserve">* بروتودوناتا </w:t>
      </w:r>
      <w:r w:rsidRPr="00D86573">
        <w:rPr>
          <w:rFonts w:ascii="Arial" w:eastAsia="Times New Roman" w:hAnsi="Arial" w:cs="Arial"/>
          <w:b/>
          <w:bCs/>
          <w:color w:val="000000"/>
          <w:sz w:val="36"/>
          <w:szCs w:val="36"/>
        </w:rPr>
        <w:t>Protodonata</w:t>
      </w:r>
      <w:r w:rsidRPr="00D86573">
        <w:rPr>
          <w:rFonts w:ascii="Arial" w:eastAsia="Times New Roman" w:hAnsi="Arial" w:cs="Arial"/>
          <w:b/>
          <w:bCs/>
          <w:color w:val="000000"/>
          <w:sz w:val="36"/>
          <w:szCs w:val="36"/>
          <w:rtl/>
        </w:rPr>
        <w:t xml:space="preserve"> -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يعسوب أبو مقص الأزرق</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 الرعاشات </w:t>
      </w:r>
      <w:r w:rsidRPr="00D86573">
        <w:rPr>
          <w:rFonts w:ascii="Arial" w:eastAsia="Times New Roman" w:hAnsi="Arial" w:cs="Arial"/>
          <w:b/>
          <w:bCs/>
          <w:color w:val="000000"/>
          <w:sz w:val="36"/>
          <w:szCs w:val="36"/>
        </w:rPr>
        <w:t>Odonata</w:t>
      </w:r>
      <w:r w:rsidRPr="00D86573">
        <w:rPr>
          <w:rFonts w:ascii="Arial" w:eastAsia="Times New Roman" w:hAnsi="Arial" w:cs="Arial"/>
          <w:b/>
          <w:bCs/>
          <w:color w:val="000000"/>
          <w:sz w:val="36"/>
          <w:szCs w:val="36"/>
          <w:rtl/>
        </w:rPr>
        <w:t xml:space="preserve"> ( اليعسوب أو السرمان أو الرعاش، و ذباب الآنسة أو اليعسوب النحيل )</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 ما تحت الصف: جديدات الأجنحة </w:t>
      </w:r>
      <w:r w:rsidRPr="00D86573">
        <w:rPr>
          <w:rFonts w:ascii="Arial" w:eastAsia="Times New Roman" w:hAnsi="Arial" w:cs="Arial"/>
          <w:b/>
          <w:bCs/>
          <w:color w:val="000000"/>
          <w:sz w:val="36"/>
          <w:szCs w:val="36"/>
        </w:rPr>
        <w:t>Neoptera</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 فوق رتبة: جناحيات خارجية التطور </w:t>
      </w:r>
      <w:r w:rsidRPr="00D86573">
        <w:rPr>
          <w:rFonts w:ascii="Arial" w:eastAsia="Times New Roman" w:hAnsi="Arial" w:cs="Arial"/>
          <w:b/>
          <w:bCs/>
          <w:color w:val="000000"/>
          <w:sz w:val="36"/>
          <w:szCs w:val="36"/>
        </w:rPr>
        <w:t>Exopterygota</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الرتب</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 كالونيوروديا </w:t>
      </w:r>
      <w:r w:rsidRPr="00D86573">
        <w:rPr>
          <w:rFonts w:ascii="Arial" w:eastAsia="Times New Roman" w:hAnsi="Arial" w:cs="Arial"/>
          <w:b/>
          <w:bCs/>
          <w:color w:val="000000"/>
          <w:sz w:val="36"/>
          <w:szCs w:val="36"/>
        </w:rPr>
        <w:t>Caloneurodea</w:t>
      </w:r>
      <w:r w:rsidRPr="00D86573">
        <w:rPr>
          <w:rFonts w:ascii="Arial" w:eastAsia="Times New Roman" w:hAnsi="Arial" w:cs="Arial"/>
          <w:b/>
          <w:bCs/>
          <w:color w:val="000000"/>
          <w:sz w:val="36"/>
          <w:szCs w:val="36"/>
          <w:rtl/>
        </w:rPr>
        <w:t xml:space="preserve"> - †</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 xml:space="preserve">* تيتانوبتيرا </w:t>
      </w:r>
      <w:r w:rsidRPr="00D86573">
        <w:rPr>
          <w:rFonts w:ascii="Arial" w:eastAsia="Times New Roman" w:hAnsi="Arial" w:cs="Arial"/>
          <w:b/>
          <w:bCs/>
          <w:color w:val="000000"/>
          <w:sz w:val="36"/>
          <w:szCs w:val="36"/>
        </w:rPr>
        <w:t>Titanoptera</w:t>
      </w:r>
      <w:r w:rsidRPr="00D86573">
        <w:rPr>
          <w:rFonts w:ascii="Arial" w:eastAsia="Times New Roman" w:hAnsi="Arial" w:cs="Arial"/>
          <w:b/>
          <w:bCs/>
          <w:color w:val="000000"/>
          <w:sz w:val="36"/>
          <w:szCs w:val="36"/>
          <w:rtl/>
        </w:rPr>
        <w:t xml:space="preserve"> - †</w:t>
      </w:r>
      <w:r w:rsidRPr="00D86573">
        <w:rPr>
          <w:rFonts w:ascii="Arial" w:eastAsia="Times New Roman" w:hAnsi="Arial" w:cs="Arial"/>
          <w:b/>
          <w:bCs/>
          <w:color w:val="000000"/>
          <w:sz w:val="36"/>
          <w:szCs w:val="36"/>
          <w:rtl/>
        </w:rPr>
        <w:br/>
        <w:t xml:space="preserve">* بروتورتوبتيرا </w:t>
      </w:r>
      <w:r w:rsidRPr="00D86573">
        <w:rPr>
          <w:rFonts w:ascii="Arial" w:eastAsia="Times New Roman" w:hAnsi="Arial" w:cs="Arial"/>
          <w:b/>
          <w:bCs/>
          <w:color w:val="000000"/>
          <w:sz w:val="36"/>
          <w:szCs w:val="36"/>
        </w:rPr>
        <w:t>Protorthoptera</w:t>
      </w:r>
      <w:r w:rsidRPr="00D86573">
        <w:rPr>
          <w:rFonts w:ascii="Arial" w:eastAsia="Times New Roman" w:hAnsi="Arial" w:cs="Arial"/>
          <w:b/>
          <w:bCs/>
          <w:color w:val="000000"/>
          <w:sz w:val="36"/>
          <w:szCs w:val="36"/>
          <w:rtl/>
        </w:rPr>
        <w:t xml:space="preserve"> -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متعددات جديدات الأجنحة </w:t>
      </w:r>
      <w:r w:rsidRPr="00D86573">
        <w:rPr>
          <w:rFonts w:ascii="Arial" w:eastAsia="Times New Roman" w:hAnsi="Arial" w:cs="Arial"/>
          <w:b/>
          <w:bCs/>
          <w:color w:val="000000"/>
          <w:sz w:val="36"/>
          <w:szCs w:val="36"/>
        </w:rPr>
        <w:t>Polyneopter</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 غريلوبلاتوديا </w:t>
      </w:r>
      <w:r w:rsidRPr="00D86573">
        <w:rPr>
          <w:rFonts w:ascii="Arial" w:eastAsia="Times New Roman" w:hAnsi="Arial" w:cs="Arial"/>
          <w:b/>
          <w:bCs/>
          <w:color w:val="000000"/>
          <w:sz w:val="36"/>
          <w:szCs w:val="36"/>
        </w:rPr>
        <w:t>Grylloblattodea</w:t>
      </w:r>
      <w:r w:rsidRPr="00D86573">
        <w:rPr>
          <w:rFonts w:ascii="Arial" w:eastAsia="Times New Roman" w:hAnsi="Arial" w:cs="Arial"/>
          <w:b/>
          <w:bCs/>
          <w:color w:val="000000"/>
          <w:sz w:val="36"/>
          <w:szCs w:val="36"/>
          <w:rtl/>
        </w:rPr>
        <w:t xml:space="preserve"> ( زاحفات الجليد )</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 xml:space="preserve">* مانتوفاسماتوديا </w:t>
      </w:r>
      <w:r w:rsidRPr="00D86573">
        <w:rPr>
          <w:rFonts w:ascii="Arial" w:eastAsia="Times New Roman" w:hAnsi="Arial" w:cs="Arial"/>
          <w:b/>
          <w:bCs/>
          <w:color w:val="000000"/>
          <w:sz w:val="36"/>
          <w:szCs w:val="36"/>
        </w:rPr>
        <w:t>Mantophasmatodea</w:t>
      </w:r>
      <w:r w:rsidRPr="00D86573">
        <w:rPr>
          <w:rFonts w:ascii="Arial" w:eastAsia="Times New Roman" w:hAnsi="Arial" w:cs="Arial"/>
          <w:b/>
          <w:bCs/>
          <w:color w:val="000000"/>
          <w:sz w:val="36"/>
          <w:szCs w:val="36"/>
          <w:rtl/>
        </w:rPr>
        <w:t xml:space="preserve"> ( المجالدات )</w:t>
      </w:r>
      <w:r w:rsidRPr="00D86573">
        <w:rPr>
          <w:rFonts w:ascii="Arial" w:eastAsia="Times New Roman" w:hAnsi="Arial" w:cs="Arial"/>
          <w:b/>
          <w:bCs/>
          <w:color w:val="000000"/>
          <w:sz w:val="36"/>
          <w:szCs w:val="36"/>
          <w:rtl/>
        </w:rPr>
        <w:br/>
        <w:t xml:space="preserve">* بليكوبتيرا </w:t>
      </w:r>
      <w:r w:rsidRPr="00D86573">
        <w:rPr>
          <w:rFonts w:ascii="Arial" w:eastAsia="Times New Roman" w:hAnsi="Arial" w:cs="Arial"/>
          <w:b/>
          <w:bCs/>
          <w:color w:val="000000"/>
          <w:sz w:val="36"/>
          <w:szCs w:val="36"/>
        </w:rPr>
        <w:t>Plecoptera</w:t>
      </w:r>
      <w:r w:rsidRPr="00D86573">
        <w:rPr>
          <w:rFonts w:ascii="Arial" w:eastAsia="Times New Roman" w:hAnsi="Arial" w:cs="Arial"/>
          <w:b/>
          <w:bCs/>
          <w:color w:val="000000"/>
          <w:sz w:val="36"/>
          <w:szCs w:val="36"/>
          <w:rtl/>
        </w:rPr>
        <w:t xml:space="preserve"> ( ذباب الحجر )</w:t>
      </w:r>
      <w:r w:rsidRPr="00D86573">
        <w:rPr>
          <w:rFonts w:ascii="Arial" w:eastAsia="Times New Roman" w:hAnsi="Arial" w:cs="Arial"/>
          <w:b/>
          <w:bCs/>
          <w:color w:val="000000"/>
          <w:sz w:val="36"/>
          <w:szCs w:val="36"/>
          <w:rtl/>
        </w:rPr>
        <w:br/>
        <w:t xml:space="preserve">* إيمبيوبتيرا </w:t>
      </w:r>
      <w:r w:rsidRPr="00D86573">
        <w:rPr>
          <w:rFonts w:ascii="Arial" w:eastAsia="Times New Roman" w:hAnsi="Arial" w:cs="Arial"/>
          <w:b/>
          <w:bCs/>
          <w:color w:val="000000"/>
          <w:sz w:val="36"/>
          <w:szCs w:val="36"/>
        </w:rPr>
        <w:t>Embioptera</w:t>
      </w:r>
      <w:r w:rsidRPr="00D86573">
        <w:rPr>
          <w:rFonts w:ascii="Arial" w:eastAsia="Times New Roman" w:hAnsi="Arial" w:cs="Arial"/>
          <w:b/>
          <w:bCs/>
          <w:color w:val="000000"/>
          <w:sz w:val="36"/>
          <w:szCs w:val="36"/>
          <w:rtl/>
        </w:rPr>
        <w:t xml:space="preserve"> ( ناسجات الشبك )</w:t>
      </w:r>
      <w:r w:rsidRPr="00D86573">
        <w:rPr>
          <w:rFonts w:ascii="Arial" w:eastAsia="Times New Roman" w:hAnsi="Arial" w:cs="Arial"/>
          <w:b/>
          <w:bCs/>
          <w:color w:val="000000"/>
          <w:sz w:val="36"/>
          <w:szCs w:val="36"/>
          <w:rtl/>
        </w:rPr>
        <w:br/>
        <w:t xml:space="preserve">* زورابتيرا </w:t>
      </w:r>
      <w:r w:rsidRPr="00D86573">
        <w:rPr>
          <w:rFonts w:ascii="Arial" w:eastAsia="Times New Roman" w:hAnsi="Arial" w:cs="Arial"/>
          <w:b/>
          <w:bCs/>
          <w:color w:val="000000"/>
          <w:sz w:val="36"/>
          <w:szCs w:val="36"/>
        </w:rPr>
        <w:t>Zoraptera</w:t>
      </w:r>
      <w:r w:rsidRPr="00D86573">
        <w:rPr>
          <w:rFonts w:ascii="Arial" w:eastAsia="Times New Roman" w:hAnsi="Arial" w:cs="Arial"/>
          <w:b/>
          <w:bCs/>
          <w:color w:val="000000"/>
          <w:sz w:val="36"/>
          <w:szCs w:val="36"/>
          <w:rtl/>
        </w:rPr>
        <w:t xml:space="preserve"> ( </w:t>
      </w:r>
      <w:hyperlink r:id="rId38" w:history="1">
        <w:r w:rsidRPr="00D86573">
          <w:rPr>
            <w:rFonts w:ascii="Arial" w:eastAsia="Times New Roman" w:hAnsi="Arial" w:cs="Arial"/>
            <w:b/>
            <w:bCs/>
            <w:color w:val="93005A"/>
            <w:sz w:val="36"/>
            <w:szCs w:val="36"/>
            <w:rtl/>
          </w:rPr>
          <w:t xml:space="preserve">حشرات </w:t>
        </w:r>
      </w:hyperlink>
      <w:r w:rsidRPr="00D86573">
        <w:rPr>
          <w:rFonts w:ascii="Arial" w:eastAsia="Times New Roman" w:hAnsi="Arial" w:cs="Arial"/>
          <w:b/>
          <w:bCs/>
          <w:color w:val="000000"/>
          <w:sz w:val="36"/>
          <w:szCs w:val="36"/>
          <w:rtl/>
        </w:rPr>
        <w:t>ملائكية )</w:t>
      </w:r>
      <w:r w:rsidRPr="00D86573">
        <w:rPr>
          <w:rFonts w:ascii="Arial" w:eastAsia="Times New Roman" w:hAnsi="Arial" w:cs="Arial"/>
          <w:b/>
          <w:bCs/>
          <w:color w:val="000000"/>
          <w:sz w:val="36"/>
          <w:szCs w:val="36"/>
          <w:rtl/>
        </w:rPr>
        <w:br/>
        <w:t xml:space="preserve">* ديرمابتيرا </w:t>
      </w:r>
      <w:r w:rsidRPr="00D86573">
        <w:rPr>
          <w:rFonts w:ascii="Arial" w:eastAsia="Times New Roman" w:hAnsi="Arial" w:cs="Arial"/>
          <w:b/>
          <w:bCs/>
          <w:color w:val="000000"/>
          <w:sz w:val="36"/>
          <w:szCs w:val="36"/>
        </w:rPr>
        <w:t>Dermaptera</w:t>
      </w:r>
      <w:r w:rsidRPr="00D86573">
        <w:rPr>
          <w:rFonts w:ascii="Arial" w:eastAsia="Times New Roman" w:hAnsi="Arial" w:cs="Arial"/>
          <w:b/>
          <w:bCs/>
          <w:color w:val="000000"/>
          <w:sz w:val="36"/>
          <w:szCs w:val="36"/>
          <w:rtl/>
        </w:rPr>
        <w:t xml:space="preserve"> ( أبو مقص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أورثوبتيرويديا </w:t>
      </w:r>
      <w:r w:rsidRPr="00D86573">
        <w:rPr>
          <w:rFonts w:ascii="Arial" w:eastAsia="Times New Roman" w:hAnsi="Arial" w:cs="Arial"/>
          <w:b/>
          <w:bCs/>
          <w:color w:val="000000"/>
          <w:sz w:val="36"/>
          <w:szCs w:val="36"/>
        </w:rPr>
        <w:t>Orthopteroidea</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lastRenderedPageBreak/>
        <w:t xml:space="preserve">* أورثوبتيرا </w:t>
      </w:r>
      <w:r w:rsidRPr="00D86573">
        <w:rPr>
          <w:rFonts w:ascii="Arial" w:eastAsia="Times New Roman" w:hAnsi="Arial" w:cs="Arial"/>
          <w:b/>
          <w:bCs/>
          <w:color w:val="000000"/>
          <w:sz w:val="36"/>
          <w:szCs w:val="36"/>
        </w:rPr>
        <w:t>Orthoptera</w:t>
      </w:r>
      <w:r w:rsidRPr="00D86573">
        <w:rPr>
          <w:rFonts w:ascii="Arial" w:eastAsia="Times New Roman" w:hAnsi="Arial" w:cs="Arial"/>
          <w:b/>
          <w:bCs/>
          <w:color w:val="000000"/>
          <w:sz w:val="36"/>
          <w:szCs w:val="36"/>
          <w:rtl/>
        </w:rPr>
        <w:t xml:space="preserve"> (الجندب، الجراد، الجداجد )</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 xml:space="preserve">* فاسماتوديا </w:t>
      </w:r>
      <w:r w:rsidRPr="00D86573">
        <w:rPr>
          <w:rFonts w:ascii="Arial" w:eastAsia="Times New Roman" w:hAnsi="Arial" w:cs="Arial"/>
          <w:b/>
          <w:bCs/>
          <w:color w:val="000000"/>
          <w:sz w:val="36"/>
          <w:szCs w:val="36"/>
        </w:rPr>
        <w:t>Phasmatodea</w:t>
      </w:r>
      <w:r w:rsidRPr="00D86573">
        <w:rPr>
          <w:rFonts w:ascii="Arial" w:eastAsia="Times New Roman" w:hAnsi="Arial" w:cs="Arial"/>
          <w:b/>
          <w:bCs/>
          <w:color w:val="000000"/>
          <w:sz w:val="36"/>
          <w:szCs w:val="36"/>
          <w:rtl/>
        </w:rPr>
        <w:t xml:space="preserve"> ( </w:t>
      </w:r>
      <w:hyperlink r:id="rId39" w:history="1">
        <w:r w:rsidRPr="00D86573">
          <w:rPr>
            <w:rFonts w:ascii="Arial" w:eastAsia="Times New Roman" w:hAnsi="Arial" w:cs="Arial"/>
            <w:b/>
            <w:bCs/>
            <w:color w:val="93005A"/>
            <w:sz w:val="36"/>
            <w:szCs w:val="36"/>
            <w:rtl/>
          </w:rPr>
          <w:t xml:space="preserve">حشرات </w:t>
        </w:r>
      </w:hyperlink>
      <w:r w:rsidRPr="00D86573">
        <w:rPr>
          <w:rFonts w:ascii="Arial" w:eastAsia="Times New Roman" w:hAnsi="Arial" w:cs="Arial"/>
          <w:b/>
          <w:bCs/>
          <w:color w:val="000000"/>
          <w:sz w:val="36"/>
          <w:szCs w:val="36"/>
          <w:rtl/>
        </w:rPr>
        <w:t>عصوية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ديكتيوبتيرا </w:t>
      </w:r>
      <w:r w:rsidRPr="00D86573">
        <w:rPr>
          <w:rFonts w:ascii="Arial" w:eastAsia="Times New Roman" w:hAnsi="Arial" w:cs="Arial"/>
          <w:b/>
          <w:bCs/>
          <w:color w:val="000000"/>
          <w:sz w:val="36"/>
          <w:szCs w:val="36"/>
        </w:rPr>
        <w:t>Dictyoptera</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 بلاتوديا </w:t>
      </w:r>
      <w:r w:rsidRPr="00D86573">
        <w:rPr>
          <w:rFonts w:ascii="Arial" w:eastAsia="Times New Roman" w:hAnsi="Arial" w:cs="Arial"/>
          <w:b/>
          <w:bCs/>
          <w:color w:val="000000"/>
          <w:sz w:val="36"/>
          <w:szCs w:val="36"/>
        </w:rPr>
        <w:t>Blattodea</w:t>
      </w:r>
      <w:r w:rsidRPr="00D86573">
        <w:rPr>
          <w:rFonts w:ascii="Arial" w:eastAsia="Times New Roman" w:hAnsi="Arial" w:cs="Arial"/>
          <w:b/>
          <w:bCs/>
          <w:color w:val="000000"/>
          <w:sz w:val="36"/>
          <w:szCs w:val="36"/>
          <w:rtl/>
        </w:rPr>
        <w:t xml:space="preserve"> ( الصراصير )</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 xml:space="preserve">* إيزوبتيرا </w:t>
      </w:r>
      <w:r w:rsidRPr="00D86573">
        <w:rPr>
          <w:rFonts w:ascii="Arial" w:eastAsia="Times New Roman" w:hAnsi="Arial" w:cs="Arial"/>
          <w:b/>
          <w:bCs/>
          <w:color w:val="000000"/>
          <w:sz w:val="36"/>
          <w:szCs w:val="36"/>
        </w:rPr>
        <w:t>Isoptera</w:t>
      </w:r>
      <w:r w:rsidRPr="00D86573">
        <w:rPr>
          <w:rFonts w:ascii="Arial" w:eastAsia="Times New Roman" w:hAnsi="Arial" w:cs="Arial"/>
          <w:b/>
          <w:bCs/>
          <w:color w:val="000000"/>
          <w:sz w:val="36"/>
          <w:szCs w:val="36"/>
          <w:rtl/>
        </w:rPr>
        <w:t xml:space="preserve"> ( النمل الأبيض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سرعوف صيني</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 مانتوديا </w:t>
      </w:r>
      <w:r w:rsidRPr="00D86573">
        <w:rPr>
          <w:rFonts w:ascii="Arial" w:eastAsia="Times New Roman" w:hAnsi="Arial" w:cs="Arial"/>
          <w:b/>
          <w:bCs/>
          <w:color w:val="000000"/>
          <w:sz w:val="36"/>
          <w:szCs w:val="36"/>
        </w:rPr>
        <w:t>Mantodea</w:t>
      </w:r>
      <w:r w:rsidRPr="00D86573">
        <w:rPr>
          <w:rFonts w:ascii="Arial" w:eastAsia="Times New Roman" w:hAnsi="Arial" w:cs="Arial"/>
          <w:b/>
          <w:bCs/>
          <w:color w:val="000000"/>
          <w:sz w:val="36"/>
          <w:szCs w:val="36"/>
          <w:rtl/>
        </w:rPr>
        <w:t xml:space="preserve"> ( السراعيف أو أفراس النبي )</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شبه جديدات الأجنحة </w:t>
      </w:r>
      <w:r w:rsidRPr="00D86573">
        <w:rPr>
          <w:rFonts w:ascii="Arial" w:eastAsia="Times New Roman" w:hAnsi="Arial" w:cs="Arial"/>
          <w:b/>
          <w:bCs/>
          <w:color w:val="000000"/>
          <w:sz w:val="36"/>
          <w:szCs w:val="36"/>
        </w:rPr>
        <w:t>Paraneoptera</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 بسوكوبتيرا </w:t>
      </w:r>
      <w:r w:rsidRPr="00D86573">
        <w:rPr>
          <w:rFonts w:ascii="Arial" w:eastAsia="Times New Roman" w:hAnsi="Arial" w:cs="Arial"/>
          <w:b/>
          <w:bCs/>
          <w:color w:val="000000"/>
          <w:sz w:val="36"/>
          <w:szCs w:val="36"/>
        </w:rPr>
        <w:t>Psocoptera</w:t>
      </w:r>
      <w:r w:rsidRPr="00D86573">
        <w:rPr>
          <w:rFonts w:ascii="Arial" w:eastAsia="Times New Roman" w:hAnsi="Arial" w:cs="Arial"/>
          <w:b/>
          <w:bCs/>
          <w:color w:val="000000"/>
          <w:sz w:val="36"/>
          <w:szCs w:val="36"/>
          <w:rtl/>
        </w:rPr>
        <w:t xml:space="preserve"> ( قمل الكتب و قمل اللحاء )</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 xml:space="preserve">* ثيسانوبتيرا </w:t>
      </w:r>
      <w:r w:rsidRPr="00D86573">
        <w:rPr>
          <w:rFonts w:ascii="Arial" w:eastAsia="Times New Roman" w:hAnsi="Arial" w:cs="Arial"/>
          <w:b/>
          <w:bCs/>
          <w:color w:val="000000"/>
          <w:sz w:val="36"/>
          <w:szCs w:val="36"/>
        </w:rPr>
        <w:t>Thysanoptera</w:t>
      </w:r>
      <w:r w:rsidRPr="00D86573">
        <w:rPr>
          <w:rFonts w:ascii="Arial" w:eastAsia="Times New Roman" w:hAnsi="Arial" w:cs="Arial"/>
          <w:b/>
          <w:bCs/>
          <w:color w:val="000000"/>
          <w:sz w:val="36"/>
          <w:szCs w:val="36"/>
          <w:rtl/>
        </w:rPr>
        <w:t xml:space="preserve"> ( ماصّات النسغ )</w:t>
      </w:r>
      <w:r w:rsidRPr="00D86573">
        <w:rPr>
          <w:rFonts w:ascii="Arial" w:eastAsia="Times New Roman" w:hAnsi="Arial" w:cs="Arial"/>
          <w:b/>
          <w:bCs/>
          <w:color w:val="000000"/>
          <w:sz w:val="36"/>
          <w:szCs w:val="36"/>
          <w:rtl/>
        </w:rPr>
        <w:br/>
        <w:t xml:space="preserve">* فثيرابتيرا </w:t>
      </w:r>
      <w:r w:rsidRPr="00D86573">
        <w:rPr>
          <w:rFonts w:ascii="Arial" w:eastAsia="Times New Roman" w:hAnsi="Arial" w:cs="Arial"/>
          <w:b/>
          <w:bCs/>
          <w:color w:val="000000"/>
          <w:sz w:val="36"/>
          <w:szCs w:val="36"/>
        </w:rPr>
        <w:t>Phthiraptera</w:t>
      </w:r>
      <w:r w:rsidRPr="00D86573">
        <w:rPr>
          <w:rFonts w:ascii="Arial" w:eastAsia="Times New Roman" w:hAnsi="Arial" w:cs="Arial"/>
          <w:b/>
          <w:bCs/>
          <w:color w:val="000000"/>
          <w:sz w:val="36"/>
          <w:szCs w:val="36"/>
          <w:rtl/>
        </w:rPr>
        <w:t xml:space="preserve"> ( قمل )</w:t>
      </w:r>
      <w:r w:rsidRPr="00D86573">
        <w:rPr>
          <w:rFonts w:ascii="Arial" w:eastAsia="Times New Roman" w:hAnsi="Arial" w:cs="Arial"/>
          <w:b/>
          <w:bCs/>
          <w:color w:val="000000"/>
          <w:sz w:val="36"/>
          <w:szCs w:val="36"/>
          <w:rtl/>
        </w:rPr>
        <w:br/>
        <w:t xml:space="preserve">* هيميبتيرا </w:t>
      </w:r>
      <w:r w:rsidRPr="00D86573">
        <w:rPr>
          <w:rFonts w:ascii="Arial" w:eastAsia="Times New Roman" w:hAnsi="Arial" w:cs="Arial"/>
          <w:b/>
          <w:bCs/>
          <w:color w:val="000000"/>
          <w:sz w:val="36"/>
          <w:szCs w:val="36"/>
        </w:rPr>
        <w:t>Hemiptera</w:t>
      </w:r>
      <w:r w:rsidRPr="00D86573">
        <w:rPr>
          <w:rFonts w:ascii="Arial" w:eastAsia="Times New Roman" w:hAnsi="Arial" w:cs="Arial"/>
          <w:b/>
          <w:bCs/>
          <w:color w:val="000000"/>
          <w:sz w:val="36"/>
          <w:szCs w:val="36"/>
          <w:rtl/>
        </w:rPr>
        <w:t xml:space="preserve"> ( البق الحقيقي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 فوق رتبة: جناحيات داخلية التطور </w:t>
      </w:r>
      <w:r w:rsidRPr="00D86573">
        <w:rPr>
          <w:rFonts w:ascii="Arial" w:eastAsia="Times New Roman" w:hAnsi="Arial" w:cs="Arial"/>
          <w:b/>
          <w:bCs/>
          <w:color w:val="000000"/>
          <w:sz w:val="36"/>
          <w:szCs w:val="36"/>
        </w:rPr>
        <w:t>Endopterygota</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الرتب</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 غشائيات الأجنحة </w:t>
      </w:r>
      <w:r w:rsidRPr="00D86573">
        <w:rPr>
          <w:rFonts w:ascii="Arial" w:eastAsia="Times New Roman" w:hAnsi="Arial" w:cs="Arial"/>
          <w:b/>
          <w:bCs/>
          <w:color w:val="000000"/>
          <w:sz w:val="36"/>
          <w:szCs w:val="36"/>
        </w:rPr>
        <w:t>Hymenoptera</w:t>
      </w:r>
      <w:r w:rsidRPr="00D86573">
        <w:rPr>
          <w:rFonts w:ascii="Arial" w:eastAsia="Times New Roman" w:hAnsi="Arial" w:cs="Arial"/>
          <w:b/>
          <w:bCs/>
          <w:color w:val="000000"/>
          <w:sz w:val="36"/>
          <w:szCs w:val="36"/>
          <w:rtl/>
        </w:rPr>
        <w:t xml:space="preserve"> ( النمل، النحل، الزنابير، و الدبابير)</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زنبور السترة الصفراء</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 غمدية الأجنحة </w:t>
      </w:r>
      <w:r w:rsidRPr="00D86573">
        <w:rPr>
          <w:rFonts w:ascii="Arial" w:eastAsia="Times New Roman" w:hAnsi="Arial" w:cs="Arial"/>
          <w:b/>
          <w:bCs/>
          <w:color w:val="000000"/>
          <w:sz w:val="36"/>
          <w:szCs w:val="36"/>
        </w:rPr>
        <w:t>Coleoptera</w:t>
      </w:r>
      <w:r w:rsidRPr="00D86573">
        <w:rPr>
          <w:rFonts w:ascii="Arial" w:eastAsia="Times New Roman" w:hAnsi="Arial" w:cs="Arial"/>
          <w:b/>
          <w:bCs/>
          <w:color w:val="000000"/>
          <w:sz w:val="36"/>
          <w:szCs w:val="36"/>
          <w:rtl/>
        </w:rPr>
        <w:t xml:space="preserve"> ( الخنافس )</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 xml:space="preserve">* مفتولات الأجنحة </w:t>
      </w:r>
      <w:r w:rsidRPr="00D86573">
        <w:rPr>
          <w:rFonts w:ascii="Arial" w:eastAsia="Times New Roman" w:hAnsi="Arial" w:cs="Arial"/>
          <w:b/>
          <w:bCs/>
          <w:color w:val="000000"/>
          <w:sz w:val="36"/>
          <w:szCs w:val="36"/>
        </w:rPr>
        <w:t>Strepsiptera</w:t>
      </w:r>
      <w:r w:rsidRPr="00D86573">
        <w:rPr>
          <w:rFonts w:ascii="Arial" w:eastAsia="Times New Roman" w:hAnsi="Arial" w:cs="Arial"/>
          <w:b/>
          <w:bCs/>
          <w:color w:val="000000"/>
          <w:sz w:val="36"/>
          <w:szCs w:val="36"/>
          <w:rtl/>
        </w:rPr>
        <w:t xml:space="preserve"> ( طفيليات مفتولة الأجنحة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عصبيات الأجنحة </w:t>
      </w:r>
      <w:r w:rsidRPr="00D86573">
        <w:rPr>
          <w:rFonts w:ascii="Arial" w:eastAsia="Times New Roman" w:hAnsi="Arial" w:cs="Arial"/>
          <w:b/>
          <w:bCs/>
          <w:color w:val="000000"/>
          <w:sz w:val="36"/>
          <w:szCs w:val="36"/>
        </w:rPr>
        <w:t>Neuropteroidea</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lastRenderedPageBreak/>
        <w:t xml:space="preserve">* رافيديوبتيرا </w:t>
      </w:r>
      <w:r w:rsidRPr="00D86573">
        <w:rPr>
          <w:rFonts w:ascii="Arial" w:eastAsia="Times New Roman" w:hAnsi="Arial" w:cs="Arial"/>
          <w:b/>
          <w:bCs/>
          <w:color w:val="000000"/>
          <w:sz w:val="36"/>
          <w:szCs w:val="36"/>
        </w:rPr>
        <w:t>Raphidioptera</w:t>
      </w:r>
      <w:r w:rsidRPr="00D86573">
        <w:rPr>
          <w:rFonts w:ascii="Arial" w:eastAsia="Times New Roman" w:hAnsi="Arial" w:cs="Arial"/>
          <w:b/>
          <w:bCs/>
          <w:color w:val="000000"/>
          <w:sz w:val="36"/>
          <w:szCs w:val="36"/>
          <w:rtl/>
        </w:rPr>
        <w:t xml:space="preserve"> ( ذباب أفعواني )</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 xml:space="preserve">* كبيرات الأجنحة </w:t>
      </w:r>
      <w:r w:rsidRPr="00D86573">
        <w:rPr>
          <w:rFonts w:ascii="Arial" w:eastAsia="Times New Roman" w:hAnsi="Arial" w:cs="Arial"/>
          <w:b/>
          <w:bCs/>
          <w:color w:val="000000"/>
          <w:sz w:val="36"/>
          <w:szCs w:val="36"/>
        </w:rPr>
        <w:t>Megaloptera</w:t>
      </w:r>
      <w:r w:rsidRPr="00D86573">
        <w:rPr>
          <w:rFonts w:ascii="Arial" w:eastAsia="Times New Roman" w:hAnsi="Arial" w:cs="Arial"/>
          <w:b/>
          <w:bCs/>
          <w:color w:val="000000"/>
          <w:sz w:val="36"/>
          <w:szCs w:val="36"/>
          <w:rtl/>
        </w:rPr>
        <w:t xml:space="preserve"> ( ذبابة ألدر )</w:t>
      </w:r>
      <w:r w:rsidRPr="00D86573">
        <w:rPr>
          <w:rFonts w:ascii="Arial" w:eastAsia="Times New Roman" w:hAnsi="Arial" w:cs="Arial"/>
          <w:b/>
          <w:bCs/>
          <w:color w:val="000000"/>
          <w:sz w:val="36"/>
          <w:szCs w:val="36"/>
          <w:rtl/>
        </w:rPr>
        <w:br/>
        <w:t xml:space="preserve">* شبكيات الأجنحة </w:t>
      </w:r>
      <w:r w:rsidRPr="00D86573">
        <w:rPr>
          <w:rFonts w:ascii="Arial" w:eastAsia="Times New Roman" w:hAnsi="Arial" w:cs="Arial"/>
          <w:b/>
          <w:bCs/>
          <w:color w:val="000000"/>
          <w:sz w:val="36"/>
          <w:szCs w:val="36"/>
        </w:rPr>
        <w:t>Neuroptera</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ميكوبتيرويديا </w:t>
      </w:r>
      <w:r w:rsidRPr="00D86573">
        <w:rPr>
          <w:rFonts w:ascii="Arial" w:eastAsia="Times New Roman" w:hAnsi="Arial" w:cs="Arial"/>
          <w:b/>
          <w:bCs/>
          <w:color w:val="000000"/>
          <w:sz w:val="36"/>
          <w:szCs w:val="36"/>
        </w:rPr>
        <w:t>Mecopteroidea</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 طويلات الأجنحة </w:t>
      </w:r>
      <w:r w:rsidRPr="00D86573">
        <w:rPr>
          <w:rFonts w:ascii="Arial" w:eastAsia="Times New Roman" w:hAnsi="Arial" w:cs="Arial"/>
          <w:b/>
          <w:bCs/>
          <w:color w:val="000000"/>
          <w:sz w:val="36"/>
          <w:szCs w:val="36"/>
        </w:rPr>
        <w:t>Mecoptera</w:t>
      </w:r>
      <w:r w:rsidRPr="00D86573">
        <w:rPr>
          <w:rFonts w:ascii="Arial" w:eastAsia="Times New Roman" w:hAnsi="Arial" w:cs="Arial"/>
          <w:b/>
          <w:bCs/>
          <w:color w:val="000000"/>
          <w:sz w:val="36"/>
          <w:szCs w:val="36"/>
          <w:rtl/>
        </w:rPr>
        <w:t xml:space="preserve"> ( ذباب العقرب، الذباب المتدلّي )</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 xml:space="preserve">* براغيث </w:t>
      </w:r>
      <w:r w:rsidRPr="00D86573">
        <w:rPr>
          <w:rFonts w:ascii="Arial" w:eastAsia="Times New Roman" w:hAnsi="Arial" w:cs="Arial"/>
          <w:b/>
          <w:bCs/>
          <w:color w:val="000000"/>
          <w:sz w:val="36"/>
          <w:szCs w:val="36"/>
        </w:rPr>
        <w:t>Siphonaptera</w:t>
      </w:r>
      <w:r w:rsidRPr="00D86573">
        <w:rPr>
          <w:rFonts w:ascii="Arial" w:eastAsia="Times New Roman" w:hAnsi="Arial" w:cs="Arial"/>
          <w:b/>
          <w:bCs/>
          <w:color w:val="000000"/>
          <w:sz w:val="36"/>
          <w:szCs w:val="36"/>
          <w:rtl/>
        </w:rPr>
        <w:t xml:space="preserve"> ( برغوث )</w:t>
      </w:r>
      <w:r w:rsidRPr="00D86573">
        <w:rPr>
          <w:rFonts w:ascii="Arial" w:eastAsia="Times New Roman" w:hAnsi="Arial" w:cs="Arial"/>
          <w:b/>
          <w:bCs/>
          <w:color w:val="000000"/>
          <w:sz w:val="36"/>
          <w:szCs w:val="36"/>
          <w:rtl/>
        </w:rPr>
        <w:br/>
        <w:t xml:space="preserve">* ثنائيات الأجنحة </w:t>
      </w:r>
      <w:r w:rsidRPr="00D86573">
        <w:rPr>
          <w:rFonts w:ascii="Arial" w:eastAsia="Times New Roman" w:hAnsi="Arial" w:cs="Arial"/>
          <w:b/>
          <w:bCs/>
          <w:color w:val="000000"/>
          <w:sz w:val="36"/>
          <w:szCs w:val="36"/>
        </w:rPr>
        <w:t>Diptera</w:t>
      </w:r>
      <w:r w:rsidRPr="00D86573">
        <w:rPr>
          <w:rFonts w:ascii="Arial" w:eastAsia="Times New Roman" w:hAnsi="Arial" w:cs="Arial"/>
          <w:b/>
          <w:bCs/>
          <w:color w:val="000000"/>
          <w:sz w:val="36"/>
          <w:szCs w:val="36"/>
          <w:rtl/>
        </w:rPr>
        <w:t xml:space="preserve"> ( الذباب الحقيقي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ذبابة حوّامة على ثمار عنب بري</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 ثنائيات أجنحة بدئية </w:t>
      </w:r>
      <w:r w:rsidRPr="00D86573">
        <w:rPr>
          <w:rFonts w:ascii="Arial" w:eastAsia="Times New Roman" w:hAnsi="Arial" w:cs="Arial"/>
          <w:b/>
          <w:bCs/>
          <w:color w:val="000000"/>
          <w:sz w:val="36"/>
          <w:szCs w:val="36"/>
        </w:rPr>
        <w:t>Protodiptera</w:t>
      </w:r>
      <w:r w:rsidRPr="00D86573">
        <w:rPr>
          <w:rFonts w:ascii="Arial" w:eastAsia="Times New Roman" w:hAnsi="Arial" w:cs="Arial"/>
          <w:b/>
          <w:bCs/>
          <w:color w:val="000000"/>
          <w:sz w:val="36"/>
          <w:szCs w:val="36"/>
          <w:rtl/>
        </w:rPr>
        <w:t xml:space="preserve"> †</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أمفيسمينوبتيرا </w:t>
      </w:r>
      <w:r w:rsidRPr="00D86573">
        <w:rPr>
          <w:rFonts w:ascii="Arial" w:eastAsia="Times New Roman" w:hAnsi="Arial" w:cs="Arial"/>
          <w:b/>
          <w:bCs/>
          <w:color w:val="000000"/>
          <w:sz w:val="36"/>
          <w:szCs w:val="36"/>
        </w:rPr>
        <w:t>Amphiesmenoptera</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 مشعرات الأجنحة </w:t>
      </w:r>
      <w:r w:rsidRPr="00D86573">
        <w:rPr>
          <w:rFonts w:ascii="Arial" w:eastAsia="Times New Roman" w:hAnsi="Arial" w:cs="Arial"/>
          <w:b/>
          <w:bCs/>
          <w:color w:val="000000"/>
          <w:sz w:val="36"/>
          <w:szCs w:val="36"/>
        </w:rPr>
        <w:t>Trichoptera</w:t>
      </w:r>
      <w:r w:rsidRPr="00D86573">
        <w:rPr>
          <w:rFonts w:ascii="Arial" w:eastAsia="Times New Roman" w:hAnsi="Arial" w:cs="Arial"/>
          <w:b/>
          <w:bCs/>
          <w:color w:val="000000"/>
          <w:sz w:val="36"/>
          <w:szCs w:val="36"/>
          <w:rtl/>
        </w:rPr>
        <w:t xml:space="preserve"> ( ذبابة كاديس )</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 xml:space="preserve">* قشريات الأجنحة </w:t>
      </w:r>
      <w:r w:rsidRPr="00D86573">
        <w:rPr>
          <w:rFonts w:ascii="Arial" w:eastAsia="Times New Roman" w:hAnsi="Arial" w:cs="Arial"/>
          <w:b/>
          <w:bCs/>
          <w:color w:val="000000"/>
          <w:sz w:val="36"/>
          <w:szCs w:val="36"/>
        </w:rPr>
        <w:t>Lepidoptera</w:t>
      </w:r>
      <w:r w:rsidRPr="00D86573">
        <w:rPr>
          <w:rFonts w:ascii="Arial" w:eastAsia="Times New Roman" w:hAnsi="Arial" w:cs="Arial"/>
          <w:b/>
          <w:bCs/>
          <w:color w:val="000000"/>
          <w:sz w:val="36"/>
          <w:szCs w:val="36"/>
          <w:rtl/>
        </w:rPr>
        <w:t xml:space="preserve"> ( الفراشات، العث، و الخنافس المطقطقة )</w:t>
      </w:r>
      <w:r w:rsidRPr="00D86573">
        <w:rPr>
          <w:rFonts w:ascii="Arial" w:eastAsia="Times New Roman" w:hAnsi="Arial" w:cs="Arial"/>
          <w:b/>
          <w:bCs/>
          <w:color w:val="000000"/>
          <w:sz w:val="36"/>
          <w:szCs w:val="36"/>
          <w:rtl/>
        </w:rPr>
        <w:br/>
        <w:t xml:space="preserve">* غلوسيليتروديا </w:t>
      </w:r>
      <w:r w:rsidRPr="00D86573">
        <w:rPr>
          <w:rFonts w:ascii="Arial" w:eastAsia="Times New Roman" w:hAnsi="Arial" w:cs="Arial"/>
          <w:b/>
          <w:bCs/>
          <w:color w:val="000000"/>
          <w:sz w:val="36"/>
          <w:szCs w:val="36"/>
        </w:rPr>
        <w:t>Glosselytrodea</w:t>
      </w:r>
      <w:r w:rsidRPr="00D86573">
        <w:rPr>
          <w:rFonts w:ascii="Arial" w:eastAsia="Times New Roman" w:hAnsi="Arial" w:cs="Arial"/>
          <w:b/>
          <w:bCs/>
          <w:color w:val="000000"/>
          <w:sz w:val="36"/>
          <w:szCs w:val="36"/>
          <w:rtl/>
        </w:rPr>
        <w:t xml:space="preserve"> †</w:t>
      </w:r>
      <w:r w:rsidRPr="00D86573">
        <w:rPr>
          <w:rFonts w:ascii="Arial" w:eastAsia="Times New Roman" w:hAnsi="Arial" w:cs="Arial"/>
          <w:b/>
          <w:bCs/>
          <w:color w:val="000000"/>
          <w:sz w:val="36"/>
          <w:szCs w:val="36"/>
          <w:rtl/>
        </w:rPr>
        <w:br/>
        <w:t>* ميوموبتيرا †</w:t>
      </w:r>
      <w:r w:rsidRPr="00D86573">
        <w:rPr>
          <w:rFonts w:ascii="Arial" w:eastAsia="Times New Roman" w:hAnsi="Arial" w:cs="Arial"/>
          <w:b/>
          <w:bCs/>
          <w:color w:val="000000"/>
          <w:sz w:val="36"/>
          <w:szCs w:val="36"/>
        </w:rPr>
        <w:t>Miomoptera</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يمكن تقسيم </w:t>
      </w:r>
      <w:hyperlink r:id="rId40"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إلى مجموعتين كان كل منهما في الماضي يعتبر أنه تحت طائفة، وهاتان المجموعتان هما: اللاجناحيات (باللاتينية: </w:t>
      </w:r>
      <w:r w:rsidRPr="00D86573">
        <w:rPr>
          <w:rFonts w:ascii="Arial" w:eastAsia="Times New Roman" w:hAnsi="Arial" w:cs="Arial"/>
          <w:b/>
          <w:bCs/>
          <w:color w:val="000000"/>
          <w:sz w:val="36"/>
          <w:szCs w:val="36"/>
        </w:rPr>
        <w:t>Apterygota</w:t>
      </w:r>
      <w:r w:rsidRPr="00D86573">
        <w:rPr>
          <w:rFonts w:ascii="Arial" w:eastAsia="Times New Roman" w:hAnsi="Arial" w:cs="Arial"/>
          <w:b/>
          <w:bCs/>
          <w:color w:val="000000"/>
          <w:sz w:val="36"/>
          <w:szCs w:val="36"/>
          <w:rtl/>
        </w:rPr>
        <w:t xml:space="preserve">) والجناحيات (باللاتينية: </w:t>
      </w:r>
      <w:r w:rsidRPr="00D86573">
        <w:rPr>
          <w:rFonts w:ascii="Arial" w:eastAsia="Times New Roman" w:hAnsi="Arial" w:cs="Arial"/>
          <w:b/>
          <w:bCs/>
          <w:color w:val="000000"/>
          <w:sz w:val="36"/>
          <w:szCs w:val="36"/>
        </w:rPr>
        <w:t>Pterygota</w:t>
      </w:r>
      <w:r w:rsidRPr="00D86573">
        <w:rPr>
          <w:rFonts w:ascii="Arial" w:eastAsia="Times New Roman" w:hAnsi="Arial" w:cs="Arial"/>
          <w:b/>
          <w:bCs/>
          <w:color w:val="000000"/>
          <w:sz w:val="36"/>
          <w:szCs w:val="36"/>
          <w:rtl/>
        </w:rPr>
        <w:t xml:space="preserve">). تتألف مجموعة اللاجناحيات من رتبتين بدائيتين هما هلبيّة الذيل (باللاتينية: </w:t>
      </w:r>
      <w:r w:rsidRPr="00D86573">
        <w:rPr>
          <w:rFonts w:ascii="Arial" w:eastAsia="Times New Roman" w:hAnsi="Arial" w:cs="Arial"/>
          <w:b/>
          <w:bCs/>
          <w:color w:val="000000"/>
          <w:sz w:val="36"/>
          <w:szCs w:val="36"/>
        </w:rPr>
        <w:t>Archaeognatha</w:t>
      </w:r>
      <w:r w:rsidRPr="00D86573">
        <w:rPr>
          <w:rFonts w:ascii="Arial" w:eastAsia="Times New Roman" w:hAnsi="Arial" w:cs="Arial"/>
          <w:b/>
          <w:bCs/>
          <w:color w:val="000000"/>
          <w:sz w:val="36"/>
          <w:szCs w:val="36"/>
          <w:rtl/>
        </w:rPr>
        <w:t xml:space="preserve">) والسمك الفضي (باللاتينية: </w:t>
      </w:r>
      <w:r w:rsidRPr="00D86573">
        <w:rPr>
          <w:rFonts w:ascii="Arial" w:eastAsia="Times New Roman" w:hAnsi="Arial" w:cs="Arial"/>
          <w:b/>
          <w:bCs/>
          <w:color w:val="000000"/>
          <w:sz w:val="36"/>
          <w:szCs w:val="36"/>
        </w:rPr>
        <w:t>Thysanura</w:t>
      </w:r>
      <w:r w:rsidRPr="00D86573">
        <w:rPr>
          <w:rFonts w:ascii="Arial" w:eastAsia="Times New Roman" w:hAnsi="Arial" w:cs="Arial"/>
          <w:b/>
          <w:bCs/>
          <w:color w:val="000000"/>
          <w:sz w:val="36"/>
          <w:szCs w:val="36"/>
          <w:rtl/>
        </w:rPr>
        <w:t xml:space="preserve">). تشكّل هلبيّة الذيل مجموعة "أحادية اللقمة" (نتوء خارجي من المفصل)، بينما تعتبر الأسماك الفضية والحشرات المجنحة "ثنائية اللقمة". إلا أن إعتبار السمك الفضي من المجموعة الثانية ليس سوى مجرّد إفتراض، إذ أن هناك مجموعة أخرى تعتبر مجموعة "شقيقة" للأسماك الفضيّة وتنتمي لثنائية اللقمة، مما يُفيد بأن السمك الفضي المماثل لهذه المجموعة قد يشاركها هذه الصفات، وتسمّى تلك المجموعة باللاتينية: </w:t>
      </w:r>
      <w:r w:rsidRPr="00D86573">
        <w:rPr>
          <w:rFonts w:ascii="Arial" w:eastAsia="Times New Roman" w:hAnsi="Arial" w:cs="Arial"/>
          <w:b/>
          <w:bCs/>
          <w:color w:val="000000"/>
          <w:sz w:val="36"/>
          <w:szCs w:val="36"/>
        </w:rPr>
        <w:lastRenderedPageBreak/>
        <w:t>Lepidotrichidae</w:t>
      </w:r>
      <w:r w:rsidRPr="00D86573">
        <w:rPr>
          <w:rFonts w:ascii="Arial" w:eastAsia="Times New Roman" w:hAnsi="Arial" w:cs="Arial"/>
          <w:b/>
          <w:bCs/>
          <w:color w:val="000000"/>
          <w:sz w:val="36"/>
          <w:szCs w:val="36"/>
          <w:rtl/>
        </w:rPr>
        <w:t>.</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تتألف مجموعة الجناحيات من رتبتين أساسيتين هما: جديدات الأجنحة (باللاتينية: </w:t>
      </w:r>
      <w:r w:rsidRPr="00D86573">
        <w:rPr>
          <w:rFonts w:ascii="Arial" w:eastAsia="Times New Roman" w:hAnsi="Arial" w:cs="Arial"/>
          <w:b/>
          <w:bCs/>
          <w:color w:val="000000"/>
          <w:sz w:val="36"/>
          <w:szCs w:val="36"/>
        </w:rPr>
        <w:t>Neoptera</w:t>
      </w:r>
      <w:r w:rsidRPr="00D86573">
        <w:rPr>
          <w:rFonts w:ascii="Arial" w:eastAsia="Times New Roman" w:hAnsi="Arial" w:cs="Arial"/>
          <w:b/>
          <w:bCs/>
          <w:color w:val="000000"/>
          <w:sz w:val="36"/>
          <w:szCs w:val="36"/>
          <w:rtl/>
        </w:rPr>
        <w:t xml:space="preserve">) وقديمات الأجنحة (باللاتينية: </w:t>
      </w:r>
      <w:r w:rsidRPr="00D86573">
        <w:rPr>
          <w:rFonts w:ascii="Arial" w:eastAsia="Times New Roman" w:hAnsi="Arial" w:cs="Arial"/>
          <w:b/>
          <w:bCs/>
          <w:color w:val="000000"/>
          <w:sz w:val="36"/>
          <w:szCs w:val="36"/>
        </w:rPr>
        <w:t>Paleoptera</w:t>
      </w:r>
      <w:r w:rsidRPr="00D86573">
        <w:rPr>
          <w:rFonts w:ascii="Arial" w:eastAsia="Times New Roman" w:hAnsi="Arial" w:cs="Arial"/>
          <w:b/>
          <w:bCs/>
          <w:color w:val="000000"/>
          <w:sz w:val="36"/>
          <w:szCs w:val="36"/>
          <w:rtl/>
        </w:rPr>
        <w:t xml:space="preserve">)، ويُفرّق بينهما عن طريق أن المجموعة الأولى تمتلك أغشية صلبة وجهاز عضلي يسمح بطيّ الأجنحة بشكل مسطح فوق البطن. ويمكن تقسيم جديدات الأجنحة أيضا إلى مجموعتين هما نصف إستقلابية الدم (متعددات جديدات الأجنحة وشبه جديدات الأجنحة) وكاملة إستقلاب الدم، وقد أُثبت أن توضيح أي علاقة رتبويّة بداخل مجموعة المتعددات جديدات الأجنحة أمر غاية في الصعوبة. وقد تمّ إقتراح دمج بعض المجموعات مع بعضها[10] نظرا لاعتقاد بعض العلماء أنها تشكل مجموعة واحدة كما في حالة مجموعة </w:t>
      </w:r>
      <w:hyperlink r:id="rId41"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العصوية والسراعيف [11]، حيث أقتُرح أن يدمج كل منهما مع مجموعة أخرى، كما وقد تمّ دمج بعض المجموعات فعلا بعد أن أظهرت الدراسات الجينية الحديثة مدى قربها من بعضها، وقد أدى ذلك إلى وضع تصنيف جديد لتلك المجموعة[12].</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يُحتمل بأن فوق رتبة الجناحيات خارجية التطور هي شبه عرق بالمقارنة مع فوق رتبة الجناحيات داخلية التطور، ومن المسائل المثيرة للجدل في هذه النظرية هي مسألة تصنيف ثنائيات الأجنحة ومفتولات الأجنحة في مجموعة واحدة تسمّى عرجاء الأجنحة (باللاتينية: </w:t>
      </w:r>
      <w:r w:rsidRPr="00D86573">
        <w:rPr>
          <w:rFonts w:ascii="Arial" w:eastAsia="Times New Roman" w:hAnsi="Arial" w:cs="Arial"/>
          <w:b/>
          <w:bCs/>
          <w:color w:val="000000"/>
          <w:sz w:val="36"/>
          <w:szCs w:val="36"/>
        </w:rPr>
        <w:t>Halteria</w:t>
      </w:r>
      <w:r w:rsidRPr="00D86573">
        <w:rPr>
          <w:rFonts w:ascii="Arial" w:eastAsia="Times New Roman" w:hAnsi="Arial" w:cs="Arial"/>
          <w:b/>
          <w:bCs/>
          <w:color w:val="000000"/>
          <w:sz w:val="36"/>
          <w:szCs w:val="36"/>
          <w:rtl/>
        </w:rPr>
        <w:t xml:space="preserve">) نظرا لأن </w:t>
      </w:r>
      <w:hyperlink r:id="rId42"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من هاتين المجموعتين قد تفقد أو تُسقط أحد أزواج أجنحتها في بعض الأحيان؛ إلا أن هذه النظرية لا يدعمها مجمّع علماء </w:t>
      </w:r>
      <w:hyperlink r:id="rId43"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بشكل كامل [13]، كما وأصبح يعتبر أن البراغيث أقرب إلى مجموعة أخرى من </w:t>
      </w:r>
      <w:hyperlink r:id="rId44"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من تلك التي كان يعتقد أنها قريبتها سابقا[14]. يعتبر بعض المصنفين أن </w:t>
      </w:r>
      <w:hyperlink r:id="rId45"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العصبيّة الأجنحة خرقاء أو "سكيرة" في حركتها. لا زال هناك الكثير من الأسئلة التي تحتاج للإجابة عنها خصوصا بما يتعلّق بالعلاقات الأساسية مابين أعضاء فوق رتبة الجناحيات خارجية التطوّر وخصوصا غشائيات الأجنحة.</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أنواع الحشرات</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lastRenderedPageBreak/>
        <w:t xml:space="preserve">وجد علماء </w:t>
      </w:r>
      <w:hyperlink r:id="rId46"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أن عدد </w:t>
      </w:r>
      <w:hyperlink r:id="rId47"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في الميل المربع يعادل عدد الإنسان فوق الأرض حيث يوجد ملايين الأنواع منها، ويكتشفون سنويا من 7 إلى 10 آلاف نوع جديد. ويقدر بعض العلماء الأعداد التي لم تكتشف منها حتى الآن حوالي 10 ملايين نوع حيث يصادفون منها كل عام </w:t>
      </w:r>
      <w:hyperlink r:id="rId48" w:history="1">
        <w:r w:rsidRPr="00D86573">
          <w:rPr>
            <w:rFonts w:ascii="Arial" w:eastAsia="Times New Roman" w:hAnsi="Arial" w:cs="Arial"/>
            <w:b/>
            <w:bCs/>
            <w:color w:val="93005A"/>
            <w:sz w:val="36"/>
            <w:szCs w:val="36"/>
            <w:rtl/>
          </w:rPr>
          <w:t xml:space="preserve">حشرات </w:t>
        </w:r>
      </w:hyperlink>
      <w:r w:rsidRPr="00D86573">
        <w:rPr>
          <w:rFonts w:ascii="Arial" w:eastAsia="Times New Roman" w:hAnsi="Arial" w:cs="Arial"/>
          <w:b/>
          <w:bCs/>
          <w:color w:val="000000"/>
          <w:sz w:val="36"/>
          <w:szCs w:val="36"/>
          <w:rtl/>
        </w:rPr>
        <w:t>جديدة مدهشة.</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المواصفات المشتركة لشعبة المفصليات.</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تنتمي </w:t>
      </w:r>
      <w:hyperlink r:id="rId49"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إلى شعبة المفصليات لأن لها:</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أرجل مفصلية.</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 غطاء خارجي صلب.</w:t>
      </w:r>
      <w:r w:rsidRPr="00D86573">
        <w:rPr>
          <w:rFonts w:ascii="Arial" w:eastAsia="Times New Roman" w:hAnsi="Arial" w:cs="Arial"/>
          <w:b/>
          <w:bCs/>
          <w:color w:val="000000"/>
          <w:sz w:val="36"/>
          <w:szCs w:val="36"/>
          <w:rtl/>
        </w:rPr>
        <w:br/>
        <w:t>* جسم مقسم إلى حلقات</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و تضم شعبة المفصليات بالإضافة للحشرات :</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القشريات: كالقريدس (الجمبري) والكركند والسرطان (السلطعون).</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 xml:space="preserve">* العنكبوتيات: كالعناكب والعقارب والقمل، وكلها لا تعتبر </w:t>
      </w:r>
      <w:hyperlink r:id="rId50" w:history="1">
        <w:r w:rsidRPr="00D86573">
          <w:rPr>
            <w:rFonts w:ascii="Arial" w:eastAsia="Times New Roman" w:hAnsi="Arial" w:cs="Arial"/>
            <w:b/>
            <w:bCs/>
            <w:color w:val="93005A"/>
            <w:sz w:val="36"/>
            <w:szCs w:val="36"/>
            <w:rtl/>
          </w:rPr>
          <w:t xml:space="preserve">حشرات </w:t>
        </w:r>
      </w:hyperlink>
      <w:r w:rsidRPr="00D86573">
        <w:rPr>
          <w:rFonts w:ascii="Arial" w:eastAsia="Times New Roman" w:hAnsi="Arial" w:cs="Arial"/>
          <w:b/>
          <w:bCs/>
          <w:color w:val="000000"/>
          <w:sz w:val="36"/>
          <w:szCs w:val="36"/>
          <w:rtl/>
        </w:rPr>
        <w:t xml:space="preserve">لأن لها 8 أرجل وجسمها مقسم إلى جزئين وليس ثلاثة كما في الحشرات، والكثير من الناس يُخطئون ويعتبرون أن هذه المخلوقات هي في الواقع </w:t>
      </w:r>
      <w:hyperlink r:id="rId51" w:history="1">
        <w:r w:rsidRPr="00D86573">
          <w:rPr>
            <w:rFonts w:ascii="Arial" w:eastAsia="Times New Roman" w:hAnsi="Arial" w:cs="Arial"/>
            <w:b/>
            <w:bCs/>
            <w:color w:val="93005A"/>
            <w:sz w:val="36"/>
            <w:szCs w:val="36"/>
            <w:rtl/>
          </w:rPr>
          <w:t xml:space="preserve">حشرات </w:t>
        </w:r>
      </w:hyperlink>
      <w:r w:rsidRPr="00D86573">
        <w:rPr>
          <w:rFonts w:ascii="Arial" w:eastAsia="Times New Roman" w:hAnsi="Arial" w:cs="Arial"/>
          <w:b/>
          <w:bCs/>
          <w:color w:val="000000"/>
          <w:sz w:val="36"/>
          <w:szCs w:val="36"/>
          <w:rtl/>
        </w:rPr>
        <w:t>وذلك عائد للشبه الكبير بينها ولأنها تمتلك بعض الخصائص والمواصفات المشتركة.</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ونظراً للأعداد الكبيرة المتضمنة والرتب الكثيرة المختلفة التي تصنف بها هذه الحشود من الحشرات، ففي العادة يتم وصف بعض المجموعات الهامة الكبيرة منها، وهذه المجموعات هي:</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الخنافس</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خنفسة الجعران أو خنفساء الروث</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تشكل الخنافس أكبر مجموعة من </w:t>
      </w:r>
      <w:hyperlink r:id="rId52"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بما يقارب 300 ألف نوع مختلف، ويمكن مقارنتها مع الحيوانات الفقارية كالأسماك والبرمائيات والزواحف والطيور والثدييات التي يبلغ مجموعها فقط 43,000 نوع. </w:t>
      </w:r>
      <w:r w:rsidRPr="00D86573">
        <w:rPr>
          <w:rFonts w:ascii="Arial" w:eastAsia="Times New Roman" w:hAnsi="Arial" w:cs="Arial"/>
          <w:b/>
          <w:bCs/>
          <w:color w:val="000000"/>
          <w:sz w:val="36"/>
          <w:szCs w:val="36"/>
          <w:rtl/>
        </w:rPr>
        <w:lastRenderedPageBreak/>
        <w:t>وأكثر الصفات الملحوظة في الخنافس هي زوج الأغشية الجناحية الذي تطور من الزوج الأول من الأجنحة، ولا تقوم هذه الأكياس الجناحية مقام الزوج الثاني الرقيق فقط وإنما تعمل أيضا على حماية غالبية البطن [15]. تعتبر الخنافس أنجح الكائنات على سطح الأرض لأنها تتلاءم مع أي بيئة، فالبعض منها له القدرة على امتصاص الرطوبة من الجو بواسطة أجنحتها لتحتفظ بمياهها مما يجعلها تسير في الصحراء حيث الرطوبة نادرة. وبعضها يمكنه العيش تحت الماء لأنها تخزن الهواء بأجنحتها. ويوجد أنواع من الخنافس التي تعيش على روث البهائم أو أجزاء معينة من النباتات والحيوانات الميتة، وبالإجمال يمكن القول أن الأنواع المختلفة من الخنافس تتغذى على كل مادة غذائية يمكن تصورها. ولهذا فليس مستغربا أن توجد الخنافس في شتى أنحاء العالم وفي معظم نماذج المساكن نظرا لتنوع غذائها. وبعض الخنافس قرون الاستشعار عندها أطول من جسمها. ومعظم الخنافس إما سوداء أو بنيّة اللون و كثير منها لونه أحمر أو أزرق أو أخضر أو خليط من الألوان.</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الدعسوقة</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ومن أشهر أنواع الخنافس الدعسوقة التي تتواجد في كل قارة مأهولة وتشكل مجموعة هامة جدا من الضواري. وتُقدّر هذه </w:t>
      </w:r>
      <w:hyperlink r:id="rId53"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لإتلافها المن والسوس الذي يضر بالمزروعات، فهي تفترسها بكميات هائلة، وقد أصبحت تربى في المزارع خاصة لتباع إلى أصحاب البساتين الذين يقدّرون مساعدتها في القضاء على </w:t>
      </w:r>
      <w:hyperlink r:id="rId54"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المؤذية لمحاصيلهم. وقد بلغ من شدة تقدير البشر لهذه </w:t>
      </w:r>
      <w:hyperlink r:id="rId55"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أن قامت حكومات بعض الدول بإطلاق سراح العديد منها في الأراضي الزراعية، كما فعلت الولايات المتحدة عندما أطلقت عدة ملايين منها في مزارع البرتقال في ولاية كاليفورنيا [16].</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الخنفساء العملاقة أو خنفساء جالوت</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تضّم رتبة الخنافس إحدى أكبر أنواع </w:t>
      </w:r>
      <w:hyperlink r:id="rId56"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الحاليّة، وتُعرف الخنافس الكبيرة الحجم باسم الجعل في اللغة العربية. وخنافس الجعل مشهورة بألوانها الرائعة وحجمها الكبير ومساعدتها القيمة في طمر الروث، حيث تطمره بعد أن تعالجه ليصبح بشكل كرات ليكون مخزونا غذائيا لصغارها، وهذا العمل أيضا يساعد على إخصاب التربة بوضوح. وأكبر الخنافس في العالم هي الخنافس العملاقة أو خنفساء جالوت الإفريقية </w:t>
      </w:r>
      <w:r w:rsidRPr="00D86573">
        <w:rPr>
          <w:rFonts w:ascii="Arial" w:eastAsia="Times New Roman" w:hAnsi="Arial" w:cs="Arial"/>
          <w:b/>
          <w:bCs/>
          <w:color w:val="000000"/>
          <w:sz w:val="36"/>
          <w:szCs w:val="36"/>
          <w:rtl/>
        </w:rPr>
        <w:lastRenderedPageBreak/>
        <w:t>التي قد يصل طولها إلى 10 سننتيمترات، ويليها في الضخامة خنافس الكركدن الغريبة الشكل التي قد ينمو قرنها الأمامي ليصبح طوله 5 سنتميترات [17].</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الفراش و العث</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من الصعب تحديد الإختلاف الدقيق بين العث والفراشات، إلا أنه يمكن التفرقة بينهما عن طريق فترة نشاطها وبعض مظاهرها، فمعظم العث يظهر ليلا ولها قرون إستشعار ريشيّة وتثني أجنحتها أفقيا على ظهرها؛ بينما تطير معظم الفراشات نهارا ولها قرون إستشعار ذات نهايات منتفخة وتثني أجنحتها شاقوليا على ظهرها. وهذه النقاط عامة جدا ويمكن إيجاد إستثناءات بالنسبة لهذه الصفات الثلاث [18].</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الذباب الحقيقي</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 xml:space="preserve">الذبابة الزجاجية الخضراء، فصيلة </w:t>
      </w:r>
      <w:hyperlink r:id="rId57" w:history="1">
        <w:r w:rsidRPr="00D86573">
          <w:rPr>
            <w:rFonts w:ascii="Arial" w:eastAsia="Times New Roman" w:hAnsi="Arial" w:cs="Arial"/>
            <w:b/>
            <w:bCs/>
            <w:color w:val="93005A"/>
            <w:sz w:val="36"/>
            <w:szCs w:val="36"/>
            <w:rtl/>
          </w:rPr>
          <w:t xml:space="preserve">حشرات </w:t>
        </w:r>
      </w:hyperlink>
      <w:r w:rsidRPr="00D86573">
        <w:rPr>
          <w:rFonts w:ascii="Arial" w:eastAsia="Times New Roman" w:hAnsi="Arial" w:cs="Arial"/>
          <w:b/>
          <w:bCs/>
          <w:color w:val="000000"/>
          <w:sz w:val="36"/>
          <w:szCs w:val="36"/>
          <w:rtl/>
        </w:rPr>
        <w:t>تعتبر طفيليّة</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يمكن تمييز هذه المجموعة الكبيرة والهامة من جميع </w:t>
      </w:r>
      <w:hyperlink r:id="rId58"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الأخرى حيث أن لها زوجا واحدا من الأجنحة، أما الزوج الثاني فقد تضائل ليصبح جهاز توازن شبيه بالعصا. ويعتبر البعوض بفصائله المختلفة من أشهر أعضاء هذه المجموعة، وهو مشهور بعضته المؤلمة والمثيرة للحساسية، ويختص ذكر البعوض بالتغذي على رشف النباتات والرحيق، وهكذا فإن الإناث وحدها هي التي تمتص دماء الحيوانات. وبالرغم من أن عضّة البعوض ليست مزعجة وأن الجرح بحد ذاته ليس خطيرا، إلا أن الخطر يكمن في إمكانية تأثر الضحية بمرض ما عندما تحقن البعوضة لعابها فيه؛ فالحمى الصفراء والملاريا معروفتان بشدة الخطورة وتنتقل أعراضهما عن طريق عضة البعوضة [19].</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أما ذباب المنزل وأقرباؤه، فتتغذى على سلسلة واسعة من غذاء الإنسان والمواد التالفة. فاليرقات والعذراوات منها، وبعكس يساريع الفراشات، ليس لها عضلات ونظرا لعدم تميزها في التغذي على الروث والجيفة وطعام الإنسان، فإن ذباب المنزل ينشر أمراضا بنقل البكتيريا إما بجزء </w:t>
      </w:r>
      <w:r w:rsidRPr="00D86573">
        <w:rPr>
          <w:rFonts w:ascii="Arial" w:eastAsia="Times New Roman" w:hAnsi="Arial" w:cs="Arial"/>
          <w:b/>
          <w:bCs/>
          <w:color w:val="000000"/>
          <w:sz w:val="36"/>
          <w:szCs w:val="36"/>
          <w:rtl/>
        </w:rPr>
        <w:lastRenderedPageBreak/>
        <w:t>فمها الخاص بالمسح أو بأرجلها. ومن أقارب ذباب المنزل التي تسبب إزعاجا للإنسان الذباب الزجاجي الأخضر الذي يعتبر آفة زراعية، والذباب الزجاجي الأزرق الذي يسبب حساسية لجلد الإنسان عندما يهبط عليه، وذبابة تسي تسي التي تنقل مرض النوم عندما تعض أي مخلوق [20].</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الدبابير، الزنابير، النحل، و النمل</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نحلة العسل الأوروبية</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هذه مجموعة كبيرة من الحشرات، تعيش معظمها في مستعمرات حيث تعمل جميعها لفائدتها المتبادلة، فمستعمرة نحل العسل تركز حول الملكة الكبيرة التي تكون مسؤولة عن وضع البيض، بينما تكون وظيفة الذكور هي تلقيح بيوض الملكة، بينما تنفذ بقية المهام الإناث العقيمة المجهدة وهي العاملات [21]. وللنمل مستعمرات مشابهة معقدة، غالبا ما تكون أفرادها مختصة؛ وهناك مستعمرات نمل وحشية في بعض أجزاء العالم تتنقل بشكل دائم من مكان إلى أخر، ومثال ذلك نمل الجيوش في أميركا الجنوبية ونمل السفاري في إفريقيا، وهي ضروب لواحم متوحشة تهاجم أي حيوان حي تصادفه في طريقها. ويبني النمل أعشاشه تحت الأرض غالبا وفي الأشجار اليابسة، ويستخدم البعض منها شكلا خاصا من الشمع لبناء خليته؛ كما وتستخدم بعض الزنابير أعشاشا هشة من الخشب الممضوغ، وتبدو المادة الناتجة كأوراق خشنة جافة [22].</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القمل و البراغيث</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جندب</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البراغيث والقمل طفيليات تعيش على الجزء الخارجي من جسد مضيفها، وكلا النوعين عديم الأجنحة وتصيب الثدييات والطيور على نحو رئيسي. وتنزع البراغيث للتطفل على الطيور التي تعشش في فتحات الشجر من شاكلة النقارات والبوقير، وعلى الثدييات التي تعيش في الحفر والأوكار، والإنسان هو أحد الكائنات الرئيسية القليلة التي تعاني من إصابة البراغيث، والمشكلة في هذا المضمار ليست مجرّد الحساسية الذي </w:t>
      </w:r>
      <w:r w:rsidRPr="00D86573">
        <w:rPr>
          <w:rFonts w:ascii="Arial" w:eastAsia="Times New Roman" w:hAnsi="Arial" w:cs="Arial"/>
          <w:b/>
          <w:bCs/>
          <w:color w:val="000000"/>
          <w:sz w:val="36"/>
          <w:szCs w:val="36"/>
          <w:rtl/>
        </w:rPr>
        <w:lastRenderedPageBreak/>
        <w:t>تسببه وامتصاص الدم ولكن إمكانية إصابة المضيف بمرض ما. فوباء الطاعون أو الموت الأسود الذي إنتشر في أوروبة خلال العصور الوسطى كان قد إنتقل عن طريق البراغيث التي حملتها الجرذان المصابة بالمرض، والتيفوس يظهر في المجتمعات المزدحمة القذرة ويمكن إنتشاره عن طرق القمل [23].</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الجنادب، الجراد، و الصراصير</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هي مجموعة قمّامات وعواشب شرهة غالبا ما تسبب أضرارا للبشر الذين يمقتونها إجمالا. فالجندب والجدجد </w:t>
      </w:r>
      <w:hyperlink r:id="rId59" w:history="1">
        <w:r w:rsidRPr="00D86573">
          <w:rPr>
            <w:rFonts w:ascii="Arial" w:eastAsia="Times New Roman" w:hAnsi="Arial" w:cs="Arial"/>
            <w:b/>
            <w:bCs/>
            <w:color w:val="93005A"/>
            <w:sz w:val="36"/>
            <w:szCs w:val="36"/>
            <w:rtl/>
          </w:rPr>
          <w:t xml:space="preserve">حشرات </w:t>
        </w:r>
      </w:hyperlink>
      <w:r w:rsidRPr="00D86573">
        <w:rPr>
          <w:rFonts w:ascii="Arial" w:eastAsia="Times New Roman" w:hAnsi="Arial" w:cs="Arial"/>
          <w:b/>
          <w:bCs/>
          <w:color w:val="000000"/>
          <w:sz w:val="36"/>
          <w:szCs w:val="36"/>
          <w:rtl/>
        </w:rPr>
        <w:t xml:space="preserve">تسكن الحدائق والمروج وهي غالبا لا تسبب ضررا يذكر للإنسان، إلا أن الكثيرين يكرهونها بسبب منظرها المنفر وصوتها (في حالة الجدجد)، أما الجراد فهي </w:t>
      </w:r>
      <w:hyperlink r:id="rId60" w:history="1">
        <w:r w:rsidRPr="00D86573">
          <w:rPr>
            <w:rFonts w:ascii="Arial" w:eastAsia="Times New Roman" w:hAnsi="Arial" w:cs="Arial"/>
            <w:b/>
            <w:bCs/>
            <w:color w:val="93005A"/>
            <w:sz w:val="36"/>
            <w:szCs w:val="36"/>
            <w:rtl/>
          </w:rPr>
          <w:t xml:space="preserve">حشرات </w:t>
        </w:r>
      </w:hyperlink>
      <w:r w:rsidRPr="00D86573">
        <w:rPr>
          <w:rFonts w:ascii="Arial" w:eastAsia="Times New Roman" w:hAnsi="Arial" w:cs="Arial"/>
          <w:b/>
          <w:bCs/>
          <w:color w:val="000000"/>
          <w:sz w:val="36"/>
          <w:szCs w:val="36"/>
          <w:rtl/>
        </w:rPr>
        <w:t>مؤذية ومخربة، تسبب الكوارث وإتلاف المحاصيل الزراعية. والصراصير من أشهر أعضاء هذه المجموعة، إذ أنها تتواجد في جميع المناطق التي يقطنها الإنسان، كما وتشاركه مسكنه حيث توجد بداخل وحول المباني السكنية وتأكل النفايات والأطعمة المخزونة [24].</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الغذاء</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تـأكل </w:t>
      </w:r>
      <w:hyperlink r:id="rId61"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كميات هائلة من الطعام، وكل ماهو من أصل نباتي أو حيواني هنالك نوع من </w:t>
      </w:r>
      <w:hyperlink r:id="rId62"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يغتذي به، فهناك </w:t>
      </w:r>
      <w:hyperlink r:id="rId63" w:history="1">
        <w:r w:rsidRPr="00D86573">
          <w:rPr>
            <w:rFonts w:ascii="Arial" w:eastAsia="Times New Roman" w:hAnsi="Arial" w:cs="Arial"/>
            <w:b/>
            <w:bCs/>
            <w:color w:val="93005A"/>
            <w:sz w:val="36"/>
            <w:szCs w:val="36"/>
            <w:rtl/>
          </w:rPr>
          <w:t xml:space="preserve">حشرات </w:t>
        </w:r>
      </w:hyperlink>
      <w:r w:rsidRPr="00D86573">
        <w:rPr>
          <w:rFonts w:ascii="Arial" w:eastAsia="Times New Roman" w:hAnsi="Arial" w:cs="Arial"/>
          <w:b/>
          <w:bCs/>
          <w:color w:val="000000"/>
          <w:sz w:val="36"/>
          <w:szCs w:val="36"/>
          <w:rtl/>
        </w:rPr>
        <w:t xml:space="preserve">تأكل اللحم والعظام والدم والريش والسجاد، كما هنالك </w:t>
      </w:r>
      <w:hyperlink r:id="rId64" w:history="1">
        <w:r w:rsidRPr="00D86573">
          <w:rPr>
            <w:rFonts w:ascii="Arial" w:eastAsia="Times New Roman" w:hAnsi="Arial" w:cs="Arial"/>
            <w:b/>
            <w:bCs/>
            <w:color w:val="93005A"/>
            <w:sz w:val="36"/>
            <w:szCs w:val="36"/>
            <w:rtl/>
          </w:rPr>
          <w:t xml:space="preserve">حشرات </w:t>
        </w:r>
      </w:hyperlink>
      <w:r w:rsidRPr="00D86573">
        <w:rPr>
          <w:rFonts w:ascii="Arial" w:eastAsia="Times New Roman" w:hAnsi="Arial" w:cs="Arial"/>
          <w:b/>
          <w:bCs/>
          <w:color w:val="000000"/>
          <w:sz w:val="36"/>
          <w:szCs w:val="36"/>
          <w:rtl/>
        </w:rPr>
        <w:t xml:space="preserve">تأكل الخشب ونسغ النبات والورق والسجائر. وهذا التباين في أنواع الغذاء يتطلّب تفاوتا في شكل أجزاء الفم، وفي هذا المجال يمكن تصنيف </w:t>
      </w:r>
      <w:hyperlink r:id="rId65"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إلى ماضغات وماصّات وماسحات [25].</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فالماضغات هي </w:t>
      </w:r>
      <w:hyperlink r:id="rId66"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التي لها فكان للعض، ولا يختلف شكل الفكين إن كانا لعضّ اللحم أو لعضّ الورق، وعندما تمضغ الحشرة طعامها فإن فكيها يتحركان من جانب لأخر وليس صعودا ونزولا. وهناك أجزاء فوهية أخرى تساعد في دفع الطعام إلى داخل الفم، ومن الماضغات أيضا الخنافس الأرضية التي تصطاد صغار الكائنات من التربة فتمزقها بفكيها </w:t>
      </w:r>
      <w:r w:rsidRPr="00D86573">
        <w:rPr>
          <w:rFonts w:ascii="Arial" w:eastAsia="Times New Roman" w:hAnsi="Arial" w:cs="Arial"/>
          <w:b/>
          <w:bCs/>
          <w:color w:val="000000"/>
          <w:sz w:val="36"/>
          <w:szCs w:val="36"/>
          <w:rtl/>
        </w:rPr>
        <w:lastRenderedPageBreak/>
        <w:t>إربا إربا، كذلك يتصيد اليعسوب الذباب والبعوض في أثناء طيرانه. وتشكل الأزهار والبزور والأوراق والجذور طعاما للماضغات آكلة النبات [26].</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والماصات هي </w:t>
      </w:r>
      <w:hyperlink r:id="rId67"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الأنبوبية الفم وأبرزها البعوض، فالبعوضة الأنثى تمتلك خرطوما تغزّه في جسد مضيفها كي تمتص قليلا من الدماء، كذلك فإن </w:t>
      </w:r>
      <w:hyperlink r:id="rId68"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التي تغتذي بنسغ النبات لها أجزاء فم ماصّة ذات طرف حاد تغرزه في ساق النبتة. والعث والفراش هي أيضا من الماصات، وخراطيمها طويلة بالضرورة كي يتسنى مدها داخل الأزهار لبلوغ الرحيق، وحينما لا تستعمل الحشرة خرطومها المصاص فإنها تلفه بشكل مرتب أنيق [27].</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وتضم الماسحات من </w:t>
      </w:r>
      <w:hyperlink r:id="rId69"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الذباب، والذبابة تقوم عندما تدب فوق مصدر للطعام بمسح جزء فمها عليه، وهي بذلك تظهر وكأنها تلعقه أو تمسحه بلسانها لأن جزء الفم الذي يمس الطعام أشبه بلبدة ليّنة، وتخترق هذا الجزء فتحات دقيقة متعددة تتصل بأقنية الطعام. ولأن الذبابة لا تستطيع "مسح" الطعام الصلب فإنها تفرز فوقه قليلا من السائل ليذيبه، ومن ثم تشفطه إلى أقنية الطعام [28].</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حركة الحشرات</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الطيران</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يعسوب تاو الزمرّدي أثناء الطيران</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الحشرات هي المجموعة الوحيدة من اللافقاريات التي طوّرت القدرة على الطيران، وقد كان موضوع تطوّر أجنحة </w:t>
      </w:r>
      <w:hyperlink r:id="rId70"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من المواضيع التي أثارت جدلا بين العلماء، فالبعض يفترض بأن الأجنحة ظهرت أولا كطفرة شاذة بينما يرى البعض الأخر أنها لحم متدل معدّل الشكل والخصائص. وفي العصر الفحمي كان باع الأجنحة لبعض فصائل اليعاسيب العملاقة، المنتمية ل*** الرعاشات العملاقة (باللاتينية: </w:t>
      </w:r>
      <w:r w:rsidRPr="00D86573">
        <w:rPr>
          <w:rFonts w:ascii="Arial" w:eastAsia="Times New Roman" w:hAnsi="Arial" w:cs="Arial"/>
          <w:b/>
          <w:bCs/>
          <w:color w:val="000000"/>
          <w:sz w:val="36"/>
          <w:szCs w:val="36"/>
        </w:rPr>
        <w:t>Meganeura</w:t>
      </w:r>
      <w:r w:rsidRPr="00D86573">
        <w:rPr>
          <w:rFonts w:ascii="Arial" w:eastAsia="Times New Roman" w:hAnsi="Arial" w:cs="Arial"/>
          <w:b/>
          <w:bCs/>
          <w:color w:val="000000"/>
          <w:sz w:val="36"/>
          <w:szCs w:val="36"/>
          <w:rtl/>
        </w:rPr>
        <w:t xml:space="preserve">)، يصل إلى 50 سنتيمترا (20 إنش)؛ وقد إكتشف العلماء أن وجود </w:t>
      </w:r>
      <w:hyperlink r:id="rId71"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العملاقة يرتبط بوجود نسبة عالية من الأكسجين في الجو، وظهر من بعض ألباب عينات الجليد المحفوظة أن نسبة الأكسجين في تلك الفترة كانت تصل إلى 35% وهي نسبة مرتفعة مقارنة بالنسبة الحالية التي تبلغ 21%، فالجهاز التنفسي لدى </w:t>
      </w:r>
      <w:hyperlink r:id="rId72"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يتحكم بحجمها ويجعل من المستحيل لها حاليا أن تبلغ هكذا أحجام، أما بحال كانت النسبة أعلى في الجو فإن هذا يسمح لها بأن تنمو لأحجام أكبر [29]. إن أضخم </w:t>
      </w:r>
      <w:hyperlink r:id="rId73"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الحالية أصغر حجما بكثير من تلك المنقرضة، وهي تضم عدّة فصائل من العث من شاكلة عثة أطلس والساحرة البيضاء.</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إن طيران </w:t>
      </w:r>
      <w:hyperlink r:id="rId74"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يعتبر موضوعا ذا أهمية كبرى بالنسبة للعلماء في مجال الإيروديناميات، ويعود السبب في ذلك جزئيا إلى أن نظريات الحالة الساكنة غير قادرة على تفسير كيفيّة رفع </w:t>
      </w:r>
      <w:hyperlink r:id="rId75"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أنفسها في الهواء باستخدام أجنحتها الصغيرة. وبالإضافة للطيران باستخدام الأجنحة، فهناك الكثير من </w:t>
      </w:r>
      <w:hyperlink r:id="rId76"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الأصغر حجما والعديمة الأجنحة تتنقل باستخدام التيارات الهوائية، ومن هذه </w:t>
      </w:r>
      <w:hyperlink r:id="rId77"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المن التي غالبا ما تنتقل لمسافات كبيرة باستخدام تيارات هوائية بسيطة [30].</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المشي</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الكثير من </w:t>
      </w:r>
      <w:hyperlink r:id="rId78"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البالغة يمشي على ستة قوائم وقد طوّر نوعا من المشي على ثلاثة قوائم، ويتيح المشي على ثلاثة المجال للحشرة كي تسير بسرعة أكبر وتبقي نفسها متوازنة دون أن تسقط بنفس الوقت، وقد تمّت دراسة هذا النوع من الحراك بشكل مكثّف لدى الصراصير. تُستعمل القوائم بشكل متبادل، الواحدة تلو الأخرى، وتلمس الأرض بشكل مثلّث؛ وفي الخطوة الأولى تلامس الساق اليمين الوسطى والقائمتين اليساريتين، الأمامية والخلفية، الأرض وتدفع الحشرة نحو الأمام؛ بينما تُرفع القوائم اليمينية، الأمامية والخلفية والوسطى، و تتحرك إلى الأمام نحو موقع جديد. وعندما تطأ تلك القوائم على الأرض يمكن للحشرة عندئذ ان تحرك قوائمها الأخرى إلى الأمام وهكذا دواليك.</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يُعرف شكل المشي بسرعة عند </w:t>
      </w:r>
      <w:hyperlink r:id="rId79"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باسم "المطاردة" أو "شكل المطاردة"، وهذا النوع من المشي لا يعتبر صعبا أو ذو عوائق بالنسبة </w:t>
      </w:r>
      <w:r w:rsidRPr="00D86573">
        <w:rPr>
          <w:rFonts w:ascii="Arial" w:eastAsia="Times New Roman" w:hAnsi="Arial" w:cs="Arial"/>
          <w:b/>
          <w:bCs/>
          <w:color w:val="000000"/>
          <w:sz w:val="36"/>
          <w:szCs w:val="36"/>
          <w:rtl/>
        </w:rPr>
        <w:lastRenderedPageBreak/>
        <w:t xml:space="preserve">للحشرة، لذلك فإن </w:t>
      </w:r>
      <w:hyperlink r:id="rId80"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قادرة على التأقلم مع أنواع عديدة منه؛ فهي عندما تتحرك ببطء، تغيّر إتجاهها، أو تتفادى شيء في طريقها مثلا، قد تضع أربعة قوائم فقط أو أكثر على الأرض. وتستطيع </w:t>
      </w:r>
      <w:hyperlink r:id="rId81"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أيضا أن تعدّل بطريقة مشيها لتتأقلم مع خسارة طرف أو أكثر من أطرافها.</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تُعد الصراصير من أسرع </w:t>
      </w:r>
      <w:hyperlink r:id="rId82"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جريا، وهي قادرة عندما تصل لأقصى سرعة أن تعدو على قائمتين لتبلغ بذلك سرعة عالية نسبةً لحجم جسدها. ويبلغ من شدّة سرعة هذه </w:t>
      </w:r>
      <w:hyperlink r:id="rId83"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أن تسجيل حركتها يحتاج إلى المئات من اللقطات في الثانية الواحدة كي يستطيع المرء كشف طريقة عدوها و تحليلها. كما ويدرس العلماء نوعا أخر من طرق المشي عند </w:t>
      </w:r>
      <w:hyperlink r:id="rId84"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وهو المشي البطيئ والذي يظهر بشكل واضح لدى عائلة </w:t>
      </w:r>
      <w:hyperlink r:id="rId85"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العصوية خصوصا.</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طوّر البعض من </w:t>
      </w:r>
      <w:hyperlink r:id="rId86"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القدرة على السير على سطح الماء، وبشكل خاص البق التابع لعائلة قيّاس الماء (باللاتينية: </w:t>
      </w:r>
      <w:r w:rsidRPr="00D86573">
        <w:rPr>
          <w:rFonts w:ascii="Arial" w:eastAsia="Times New Roman" w:hAnsi="Arial" w:cs="Arial"/>
          <w:b/>
          <w:bCs/>
          <w:color w:val="000000"/>
          <w:sz w:val="36"/>
          <w:szCs w:val="36"/>
        </w:rPr>
        <w:t>Gerridae</w:t>
      </w:r>
      <w:r w:rsidRPr="00D86573">
        <w:rPr>
          <w:rFonts w:ascii="Arial" w:eastAsia="Times New Roman" w:hAnsi="Arial" w:cs="Arial"/>
          <w:b/>
          <w:bCs/>
          <w:color w:val="000000"/>
          <w:sz w:val="36"/>
          <w:szCs w:val="36"/>
          <w:rtl/>
        </w:rPr>
        <w:t xml:space="preserve">)، حتى أن بعض فصائل عائلة قمص المحيط التابعة ل*** "هيلوباتس" (باللاتينية: </w:t>
      </w:r>
      <w:r w:rsidRPr="00D86573">
        <w:rPr>
          <w:rFonts w:ascii="Arial" w:eastAsia="Times New Roman" w:hAnsi="Arial" w:cs="Arial"/>
          <w:b/>
          <w:bCs/>
          <w:color w:val="000000"/>
          <w:sz w:val="36"/>
          <w:szCs w:val="36"/>
        </w:rPr>
        <w:t>Halobates</w:t>
      </w:r>
      <w:r w:rsidRPr="00D86573">
        <w:rPr>
          <w:rFonts w:ascii="Arial" w:eastAsia="Times New Roman" w:hAnsi="Arial" w:cs="Arial"/>
          <w:b/>
          <w:bCs/>
          <w:color w:val="000000"/>
          <w:sz w:val="36"/>
          <w:szCs w:val="36"/>
          <w:rtl/>
        </w:rPr>
        <w:t>) تعيش على سطح مياه المحيطات المفتوحة، وهي بيئة تعيش فيها القليل من فصائل الحشرات.</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يُعتبر مشي </w:t>
      </w:r>
      <w:hyperlink r:id="rId87"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الطريقة البديلة التي يلجأ إليها مصممو الروبوتات لجعل تصاميمهم تتنقل، بدلا من استخدام الدواليب.</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السباحة</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 xml:space="preserve">السبّاح الخلفي، من </w:t>
      </w:r>
      <w:hyperlink r:id="rId88"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التي تسير على الماء، لاحظ شكل قوائمه الخلفية الشبيهة بالمجذاف</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يعيش عدد كبير من </w:t>
      </w:r>
      <w:hyperlink r:id="rId89"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جزءًا من حياته أو حياته بأكملها تحت الماء، وفي الكثير من الرتب البدائية تعيش الحشرة مراحل الحياة الأولى أي ما قبل النضوج في الماء، وفي البعض الأخر منها تعيش حياتها في المياه كبالغة أيضا [31]. ويمتلك الكثير من هذه الفصائل خصائص تمكنه من التحرّك تحت الماء، فخنافس المياه وبق الماء لها قوائم تشبه </w:t>
      </w:r>
      <w:r w:rsidRPr="00D86573">
        <w:rPr>
          <w:rFonts w:ascii="Arial" w:eastAsia="Times New Roman" w:hAnsi="Arial" w:cs="Arial"/>
          <w:b/>
          <w:bCs/>
          <w:color w:val="000000"/>
          <w:sz w:val="36"/>
          <w:szCs w:val="36"/>
          <w:rtl/>
        </w:rPr>
        <w:lastRenderedPageBreak/>
        <w:t>في تصميمها شكل المجذاف، بينما تقوم صغار اليعسوب بالتحرك عن طريق قذف الماء من قناتها المستقيمة [32].</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وبعض الفصائل مثل قيّاسة المياه قادرة على المشي على سطح الماء، وهي تستطيع أن تقوم بذلك لأن مخالبها غير موجودة على أطراف قوائمها كما في معظم </w:t>
      </w:r>
      <w:hyperlink r:id="rId90"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بل في أخدود خاص في منطقة بأعلى القدم، وهذا يمنع المخالب من خرق سطح الماء والتسبب بالتالي بغرق الحشرة [31]. ويُعرف عن </w:t>
      </w:r>
      <w:hyperlink r:id="rId91" w:history="1">
        <w:r w:rsidRPr="00D86573">
          <w:rPr>
            <w:rFonts w:ascii="Arial" w:eastAsia="Times New Roman" w:hAnsi="Arial" w:cs="Arial"/>
            <w:b/>
            <w:bCs/>
            <w:color w:val="93005A"/>
            <w:sz w:val="36"/>
            <w:szCs w:val="36"/>
            <w:rtl/>
          </w:rPr>
          <w:t xml:space="preserve">حشرات </w:t>
        </w:r>
      </w:hyperlink>
      <w:r w:rsidRPr="00D86573">
        <w:rPr>
          <w:rFonts w:ascii="Arial" w:eastAsia="Times New Roman" w:hAnsi="Arial" w:cs="Arial"/>
          <w:b/>
          <w:bCs/>
          <w:color w:val="000000"/>
          <w:sz w:val="36"/>
          <w:szCs w:val="36"/>
          <w:rtl/>
        </w:rPr>
        <w:t>أخرى من شاكلة الخنافس الطوّافة أنها تقوم بفرز إفرازات لعابيّة تخفف من حساسيّة سطح الماء وتصبح بالتالي قادرة على التنقل عليه عبر ما يعرف "بدفع مارانغوني" تيمنا بالفيزيائي الإيطالي كارل مارانغوني [33][34].</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تمتلك فصائل </w:t>
      </w:r>
      <w:hyperlink r:id="rId92"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الغوّاصة أيضا بعض الخصائص التي تساعدها على التنفس، فالكثير من أشكال اليرقات تمتلك خياشيم تسحب بها الأكسجين المتحلل في المياه، بينما أنواع أخرى تحتاج أن تصعد للسطح لتزيد مخزونها من الأكسجين الذي يُحبس في أعضاء خاصة في جسدها [31].</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تركيبة جسم الحشرة</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يظهر الرسم الأقسام المختلفة لجسد الحشرات</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Pr>
        <w:t>A</w:t>
      </w:r>
      <w:r w:rsidRPr="00D86573">
        <w:rPr>
          <w:rFonts w:ascii="Arial" w:eastAsia="Times New Roman" w:hAnsi="Arial" w:cs="Arial"/>
          <w:b/>
          <w:bCs/>
          <w:color w:val="000000"/>
          <w:sz w:val="36"/>
          <w:szCs w:val="36"/>
          <w:rtl/>
        </w:rPr>
        <w:t xml:space="preserve">: الرأس؛ </w:t>
      </w:r>
      <w:r w:rsidRPr="00D86573">
        <w:rPr>
          <w:rFonts w:ascii="Arial" w:eastAsia="Times New Roman" w:hAnsi="Arial" w:cs="Arial"/>
          <w:b/>
          <w:bCs/>
          <w:color w:val="000000"/>
          <w:sz w:val="36"/>
          <w:szCs w:val="36"/>
        </w:rPr>
        <w:t>B</w:t>
      </w:r>
      <w:r w:rsidRPr="00D86573">
        <w:rPr>
          <w:rFonts w:ascii="Arial" w:eastAsia="Times New Roman" w:hAnsi="Arial" w:cs="Arial"/>
          <w:b/>
          <w:bCs/>
          <w:color w:val="000000"/>
          <w:sz w:val="36"/>
          <w:szCs w:val="36"/>
          <w:rtl/>
        </w:rPr>
        <w:t xml:space="preserve">: الصدر؛ </w:t>
      </w:r>
      <w:r w:rsidRPr="00D86573">
        <w:rPr>
          <w:rFonts w:ascii="Arial" w:eastAsia="Times New Roman" w:hAnsi="Arial" w:cs="Arial"/>
          <w:b/>
          <w:bCs/>
          <w:color w:val="000000"/>
          <w:sz w:val="36"/>
          <w:szCs w:val="36"/>
        </w:rPr>
        <w:t>C</w:t>
      </w:r>
      <w:r w:rsidRPr="00D86573">
        <w:rPr>
          <w:rFonts w:ascii="Arial" w:eastAsia="Times New Roman" w:hAnsi="Arial" w:cs="Arial"/>
          <w:b/>
          <w:bCs/>
          <w:color w:val="000000"/>
          <w:sz w:val="36"/>
          <w:szCs w:val="36"/>
          <w:rtl/>
        </w:rPr>
        <w:t>: البطن</w:t>
      </w:r>
      <w:r w:rsidRPr="00D86573">
        <w:rPr>
          <w:rFonts w:ascii="Arial" w:eastAsia="Times New Roman" w:hAnsi="Arial" w:cs="Arial"/>
          <w:b/>
          <w:bCs/>
          <w:color w:val="000000"/>
          <w:sz w:val="36"/>
          <w:szCs w:val="36"/>
          <w:rtl/>
        </w:rPr>
        <w:br/>
        <w:t>1. قرون الإستشعار</w:t>
      </w:r>
      <w:r w:rsidRPr="00D86573">
        <w:rPr>
          <w:rFonts w:ascii="Arial" w:eastAsia="Times New Roman" w:hAnsi="Arial" w:cs="Arial"/>
          <w:b/>
          <w:bCs/>
          <w:color w:val="000000"/>
          <w:sz w:val="36"/>
          <w:szCs w:val="36"/>
          <w:rtl/>
        </w:rPr>
        <w:br/>
        <w:t>2. العُيينة السفلى</w:t>
      </w:r>
      <w:r w:rsidRPr="00D86573">
        <w:rPr>
          <w:rFonts w:ascii="Arial" w:eastAsia="Times New Roman" w:hAnsi="Arial" w:cs="Arial"/>
          <w:b/>
          <w:bCs/>
          <w:color w:val="000000"/>
          <w:sz w:val="36"/>
          <w:szCs w:val="36"/>
          <w:rtl/>
        </w:rPr>
        <w:br/>
        <w:t>3. العُيينة العليا</w:t>
      </w:r>
      <w:r w:rsidRPr="00D86573">
        <w:rPr>
          <w:rFonts w:ascii="Arial" w:eastAsia="Times New Roman" w:hAnsi="Arial" w:cs="Arial"/>
          <w:b/>
          <w:bCs/>
          <w:color w:val="000000"/>
          <w:sz w:val="36"/>
          <w:szCs w:val="36"/>
          <w:rtl/>
        </w:rPr>
        <w:br/>
        <w:t>4. العين المركبة</w:t>
      </w:r>
      <w:r w:rsidRPr="00D86573">
        <w:rPr>
          <w:rFonts w:ascii="Arial" w:eastAsia="Times New Roman" w:hAnsi="Arial" w:cs="Arial"/>
          <w:b/>
          <w:bCs/>
          <w:color w:val="000000"/>
          <w:sz w:val="36"/>
          <w:szCs w:val="36"/>
          <w:rtl/>
        </w:rPr>
        <w:br/>
        <w:t>5. الدماغ ( المخ )</w:t>
      </w:r>
      <w:r w:rsidRPr="00D86573">
        <w:rPr>
          <w:rFonts w:ascii="Arial" w:eastAsia="Times New Roman" w:hAnsi="Arial" w:cs="Arial"/>
          <w:b/>
          <w:bCs/>
          <w:color w:val="000000"/>
          <w:sz w:val="36"/>
          <w:szCs w:val="36"/>
          <w:rtl/>
        </w:rPr>
        <w:br/>
        <w:t>6. النحر ( الفلقة الأمامية من الصدر )</w:t>
      </w:r>
      <w:r w:rsidRPr="00D86573">
        <w:rPr>
          <w:rFonts w:ascii="Arial" w:eastAsia="Times New Roman" w:hAnsi="Arial" w:cs="Arial"/>
          <w:b/>
          <w:bCs/>
          <w:color w:val="000000"/>
          <w:sz w:val="36"/>
          <w:szCs w:val="36"/>
          <w:rtl/>
        </w:rPr>
        <w:br/>
        <w:t>7. شريان الظهر</w:t>
      </w:r>
      <w:r w:rsidRPr="00D86573">
        <w:rPr>
          <w:rFonts w:ascii="Arial" w:eastAsia="Times New Roman" w:hAnsi="Arial" w:cs="Arial"/>
          <w:b/>
          <w:bCs/>
          <w:color w:val="000000"/>
          <w:sz w:val="36"/>
          <w:szCs w:val="36"/>
          <w:rtl/>
        </w:rPr>
        <w:br/>
        <w:t>8. الأنابيب الرغامية ( الخرطوم ذو الفوهة التنفسية )</w:t>
      </w:r>
      <w:r w:rsidRPr="00D86573">
        <w:rPr>
          <w:rFonts w:ascii="Arial" w:eastAsia="Times New Roman" w:hAnsi="Arial" w:cs="Arial"/>
          <w:b/>
          <w:bCs/>
          <w:color w:val="000000"/>
          <w:sz w:val="36"/>
          <w:szCs w:val="36"/>
          <w:rtl/>
        </w:rPr>
        <w:br/>
        <w:t>9. الصلا ( الفلقة الوسطى من الصدر )</w:t>
      </w:r>
      <w:r w:rsidRPr="00D86573">
        <w:rPr>
          <w:rFonts w:ascii="Arial" w:eastAsia="Times New Roman" w:hAnsi="Arial" w:cs="Arial"/>
          <w:b/>
          <w:bCs/>
          <w:color w:val="000000"/>
          <w:sz w:val="36"/>
          <w:szCs w:val="36"/>
          <w:rtl/>
        </w:rPr>
        <w:br/>
        <w:t>10. مؤخر الصدر ( الفلقة الخلفية من الصدر )</w:t>
      </w:r>
      <w:r w:rsidRPr="00D86573">
        <w:rPr>
          <w:rFonts w:ascii="Arial" w:eastAsia="Times New Roman" w:hAnsi="Arial" w:cs="Arial"/>
          <w:b/>
          <w:bCs/>
          <w:color w:val="000000"/>
          <w:sz w:val="36"/>
          <w:szCs w:val="36"/>
          <w:rtl/>
        </w:rPr>
        <w:br/>
        <w:t>11. الجناح الأمامي</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lastRenderedPageBreak/>
        <w:t>12. الجناح الخلفي</w:t>
      </w:r>
      <w:r w:rsidRPr="00D86573">
        <w:rPr>
          <w:rFonts w:ascii="Arial" w:eastAsia="Times New Roman" w:hAnsi="Arial" w:cs="Arial"/>
          <w:b/>
          <w:bCs/>
          <w:color w:val="000000"/>
          <w:sz w:val="36"/>
          <w:szCs w:val="36"/>
          <w:rtl/>
        </w:rPr>
        <w:br/>
        <w:t>13. الأحشاء الوسطى ( المعدة )</w:t>
      </w:r>
      <w:r w:rsidRPr="00D86573">
        <w:rPr>
          <w:rFonts w:ascii="Arial" w:eastAsia="Times New Roman" w:hAnsi="Arial" w:cs="Arial"/>
          <w:b/>
          <w:bCs/>
          <w:color w:val="000000"/>
          <w:sz w:val="36"/>
          <w:szCs w:val="36"/>
          <w:rtl/>
        </w:rPr>
        <w:br/>
        <w:t>14. شريان الظهر الأورطي</w:t>
      </w:r>
      <w:r w:rsidRPr="00D86573">
        <w:rPr>
          <w:rFonts w:ascii="Arial" w:eastAsia="Times New Roman" w:hAnsi="Arial" w:cs="Arial"/>
          <w:b/>
          <w:bCs/>
          <w:color w:val="000000"/>
          <w:sz w:val="36"/>
          <w:szCs w:val="36"/>
          <w:rtl/>
        </w:rPr>
        <w:br/>
        <w:t>15. المبيض</w:t>
      </w:r>
      <w:r w:rsidRPr="00D86573">
        <w:rPr>
          <w:rFonts w:ascii="Arial" w:eastAsia="Times New Roman" w:hAnsi="Arial" w:cs="Arial"/>
          <w:b/>
          <w:bCs/>
          <w:color w:val="000000"/>
          <w:sz w:val="36"/>
          <w:szCs w:val="36"/>
          <w:rtl/>
        </w:rPr>
        <w:br/>
        <w:t>16. الأحشاء الخلفية ( الأمعاء، المستقيم، الشرج )</w:t>
      </w:r>
      <w:r w:rsidRPr="00D86573">
        <w:rPr>
          <w:rFonts w:ascii="Arial" w:eastAsia="Times New Roman" w:hAnsi="Arial" w:cs="Arial"/>
          <w:b/>
          <w:bCs/>
          <w:color w:val="000000"/>
          <w:sz w:val="36"/>
          <w:szCs w:val="36"/>
          <w:rtl/>
        </w:rPr>
        <w:br/>
        <w:t>17. الشرج</w:t>
      </w:r>
      <w:r w:rsidRPr="00D86573">
        <w:rPr>
          <w:rFonts w:ascii="Arial" w:eastAsia="Times New Roman" w:hAnsi="Arial" w:cs="Arial"/>
          <w:b/>
          <w:bCs/>
          <w:color w:val="000000"/>
          <w:sz w:val="36"/>
          <w:szCs w:val="36"/>
          <w:rtl/>
        </w:rPr>
        <w:br/>
        <w:t>18. قناة البويضات</w:t>
      </w:r>
      <w:r w:rsidRPr="00D86573">
        <w:rPr>
          <w:rFonts w:ascii="Arial" w:eastAsia="Times New Roman" w:hAnsi="Arial" w:cs="Arial"/>
          <w:b/>
          <w:bCs/>
          <w:color w:val="000000"/>
          <w:sz w:val="36"/>
          <w:szCs w:val="36"/>
          <w:rtl/>
        </w:rPr>
        <w:br/>
        <w:t>19. وتر الأعصاب ( الكتلة العصبية في البطن )</w:t>
      </w:r>
      <w:r w:rsidRPr="00D86573">
        <w:rPr>
          <w:rFonts w:ascii="Arial" w:eastAsia="Times New Roman" w:hAnsi="Arial" w:cs="Arial"/>
          <w:b/>
          <w:bCs/>
          <w:color w:val="000000"/>
          <w:sz w:val="36"/>
          <w:szCs w:val="36"/>
          <w:rtl/>
        </w:rPr>
        <w:br/>
        <w:t>20. الأنبوب الملبيجي</w:t>
      </w:r>
      <w:r w:rsidRPr="00D86573">
        <w:rPr>
          <w:rFonts w:ascii="Arial" w:eastAsia="Times New Roman" w:hAnsi="Arial" w:cs="Arial"/>
          <w:b/>
          <w:bCs/>
          <w:color w:val="000000"/>
          <w:sz w:val="36"/>
          <w:szCs w:val="36"/>
          <w:rtl/>
        </w:rPr>
        <w:br/>
        <w:t>21. لبد كاحل القدم</w:t>
      </w:r>
      <w:r w:rsidRPr="00D86573">
        <w:rPr>
          <w:rFonts w:ascii="Arial" w:eastAsia="Times New Roman" w:hAnsi="Arial" w:cs="Arial"/>
          <w:b/>
          <w:bCs/>
          <w:color w:val="000000"/>
          <w:sz w:val="36"/>
          <w:szCs w:val="36"/>
          <w:rtl/>
        </w:rPr>
        <w:br/>
        <w:t>22. المخالب</w:t>
      </w:r>
      <w:r w:rsidRPr="00D86573">
        <w:rPr>
          <w:rFonts w:ascii="Arial" w:eastAsia="Times New Roman" w:hAnsi="Arial" w:cs="Arial"/>
          <w:b/>
          <w:bCs/>
          <w:color w:val="000000"/>
          <w:sz w:val="36"/>
          <w:szCs w:val="36"/>
          <w:rtl/>
        </w:rPr>
        <w:br/>
        <w:t>23. الفص الأخير من الرجل</w:t>
      </w:r>
      <w:r w:rsidRPr="00D86573">
        <w:rPr>
          <w:rFonts w:ascii="Arial" w:eastAsia="Times New Roman" w:hAnsi="Arial" w:cs="Arial"/>
          <w:b/>
          <w:bCs/>
          <w:color w:val="000000"/>
          <w:sz w:val="36"/>
          <w:szCs w:val="36"/>
          <w:rtl/>
        </w:rPr>
        <w:br/>
        <w:t>24. الظنبوب</w:t>
      </w:r>
      <w:r w:rsidRPr="00D86573">
        <w:rPr>
          <w:rFonts w:ascii="Arial" w:eastAsia="Times New Roman" w:hAnsi="Arial" w:cs="Arial"/>
          <w:b/>
          <w:bCs/>
          <w:color w:val="000000"/>
          <w:sz w:val="36"/>
          <w:szCs w:val="36"/>
          <w:rtl/>
        </w:rPr>
        <w:br/>
        <w:t>25. الفخذ</w:t>
      </w:r>
      <w:r w:rsidRPr="00D86573">
        <w:rPr>
          <w:rFonts w:ascii="Arial" w:eastAsia="Times New Roman" w:hAnsi="Arial" w:cs="Arial"/>
          <w:b/>
          <w:bCs/>
          <w:color w:val="000000"/>
          <w:sz w:val="36"/>
          <w:szCs w:val="36"/>
          <w:rtl/>
        </w:rPr>
        <w:br/>
        <w:t>26. الرضفة</w:t>
      </w:r>
      <w:r w:rsidRPr="00D86573">
        <w:rPr>
          <w:rFonts w:ascii="Arial" w:eastAsia="Times New Roman" w:hAnsi="Arial" w:cs="Arial"/>
          <w:b/>
          <w:bCs/>
          <w:color w:val="000000"/>
          <w:sz w:val="36"/>
          <w:szCs w:val="36"/>
          <w:rtl/>
        </w:rPr>
        <w:br/>
        <w:t>27. الأحشاء الأمامية (الحوصلة، القانصة)</w:t>
      </w:r>
      <w:r w:rsidRPr="00D86573">
        <w:rPr>
          <w:rFonts w:ascii="Arial" w:eastAsia="Times New Roman" w:hAnsi="Arial" w:cs="Arial"/>
          <w:b/>
          <w:bCs/>
          <w:color w:val="000000"/>
          <w:sz w:val="36"/>
          <w:szCs w:val="36"/>
          <w:rtl/>
        </w:rPr>
        <w:br/>
        <w:t>28. الكتلة العصبية في الصدر</w:t>
      </w:r>
      <w:r w:rsidRPr="00D86573">
        <w:rPr>
          <w:rFonts w:ascii="Arial" w:eastAsia="Times New Roman" w:hAnsi="Arial" w:cs="Arial"/>
          <w:b/>
          <w:bCs/>
          <w:color w:val="000000"/>
          <w:sz w:val="36"/>
          <w:szCs w:val="36"/>
          <w:rtl/>
        </w:rPr>
        <w:br/>
        <w:t>29. الورك</w:t>
      </w:r>
      <w:r w:rsidRPr="00D86573">
        <w:rPr>
          <w:rFonts w:ascii="Arial" w:eastAsia="Times New Roman" w:hAnsi="Arial" w:cs="Arial"/>
          <w:b/>
          <w:bCs/>
          <w:color w:val="000000"/>
          <w:sz w:val="36"/>
          <w:szCs w:val="36"/>
          <w:rtl/>
        </w:rPr>
        <w:br/>
        <w:t>30. الغدة اللعابية</w:t>
      </w:r>
      <w:r w:rsidRPr="00D86573">
        <w:rPr>
          <w:rFonts w:ascii="Arial" w:eastAsia="Times New Roman" w:hAnsi="Arial" w:cs="Arial"/>
          <w:b/>
          <w:bCs/>
          <w:color w:val="000000"/>
          <w:sz w:val="36"/>
          <w:szCs w:val="36"/>
          <w:rtl/>
        </w:rPr>
        <w:br/>
        <w:t>31. الكتلة العصبية المريئيّة</w:t>
      </w:r>
      <w:r w:rsidRPr="00D86573">
        <w:rPr>
          <w:rFonts w:ascii="Arial" w:eastAsia="Times New Roman" w:hAnsi="Arial" w:cs="Arial"/>
          <w:b/>
          <w:bCs/>
          <w:color w:val="000000"/>
          <w:sz w:val="36"/>
          <w:szCs w:val="36"/>
          <w:rtl/>
        </w:rPr>
        <w:br/>
        <w:t>32. أقسام الفم</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تمتلك </w:t>
      </w:r>
      <w:hyperlink r:id="rId93"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أجسادا مقسّمة يغطيها هيكل خارجي مكون من صفائح صلبة من مادة الكيتين وبروتينات. وتغطي هذه الصفائح مادة شمعية لتقيها من الماء وتمنع الأنسجة الداخلية من الجفاف. يُقسّم الجسد إلى ثلاثة أقسام مميزة عن بعضها إلا أنها تبقى مترابطة، وهذه الأقسام هي: الرأس، الصدر، والبطن. يتكون الرأس من قرنيّ إستشعار، زوج من العيون المركبة، ومابين عين إلى ثلاثة عيون بسيطة (عُيينة)، وثلاثة أقسام متناسبة تشكّل أقسام الفم. يتصل بالصدر ستة قوائم مقسّمة، حيث يوجد على كل قسم من الأقسام التي تشكل الصدر (النحر، الصلا، ومؤخر الصدر) زوج من القوائم، بالإضافة لجناحين أو أربعة أجنحة إن كانت الفصيلة من ذوات الأجنحة. يتألّف البطن من أحد عشر قسما، قد يقل عددها أو تدمج ببعضها أحيانا، كما ويحوي معظم أجهزة الهضم، </w:t>
      </w:r>
      <w:r w:rsidRPr="00D86573">
        <w:rPr>
          <w:rFonts w:ascii="Arial" w:eastAsia="Times New Roman" w:hAnsi="Arial" w:cs="Arial"/>
          <w:b/>
          <w:bCs/>
          <w:color w:val="000000"/>
          <w:sz w:val="36"/>
          <w:szCs w:val="36"/>
          <w:rtl/>
        </w:rPr>
        <w:lastRenderedPageBreak/>
        <w:t>التنفس، التناسل، وغدد الإفرازات.</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الهيكل الخارجي</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يشكل شكلها العام. والرأس فيه أعضاء الحس وبه المخ والفم. وبطنها طويل لتهضم به الطعام. وبه توجد الأعضاء ال***ية. ولو أن هذه الأربعة صفات غير حقيقية، لا يمكن وصف الحيوان بأنه حشرة. فالعنكبوت لا يعتبر حشرة لأن له 8 سيقان وليس جسمه مكونا من 3 أجزاء، وكذلك الدودة المئوية (أم أربعة وأربعين) والدودة الألفية لهما أرجل عديدة، ولهذا لا يعتبران حشرات. والحشرات هي اللافقاريات الوحيدة التي طوّرت قدرة على الطيران، وقد لعب ذلك دورا كبيرا في نجاحها؛ ورغم أن معظم </w:t>
      </w:r>
      <w:hyperlink r:id="rId94"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لها زوج أجنحة أو زوجين إلا أن هذا ليس شرطا لتصنيفها كحشرة. إن طيران </w:t>
      </w:r>
      <w:hyperlink r:id="rId95"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غير مفهوم بشكل كامل، وهي تعتمد في طيرانها على الحركات الغير متناسقة في الهواء، وتستخدم مجموعات </w:t>
      </w:r>
      <w:hyperlink r:id="rId96"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البدائية عضلات لتحريك أجنحتها بشكل مباشر، أما المجموعات الأكثر تطورا فتمتلك أجنحة قابلة للطي تقوم بتحريكها باستخدام عضلات تعمل على حائط الصدر وتقوم بتحريك الأجنحة بشكل غير مباشر. وهذه العضلات قابلة للإنقباض عدّة مرات كلّما وصلتها رسالة عصبية مما يسمح بخفقانها بشكل أسرع من العادة.</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وعلاوة علي أن </w:t>
      </w:r>
      <w:hyperlink r:id="rId97"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صغيرة الحجم إلا أنها ليس بها فقرات بالظهر، ولهذا يطلق عليها اللافقاريات. وعضلاتها ترتبط بالجدار الداخلي لهيكلها الخارجي. وهذا الهيكل لا ينمو مع الحشرة ولكنه ينسلخ كل مدة. وهذه العملية يطلق عليها الانسلاخ التبديلي أو التقشير. ومعظم </w:t>
      </w:r>
      <w:hyperlink r:id="rId98"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البالغة لها عينان مركبتان كبيرتان ومنفصلتان عن بعضهما، وكل عين تتكون من آلاف العدسات. وحاسة الشم لدى </w:t>
      </w:r>
      <w:hyperlink r:id="rId99"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تتركز في قرون الاستشعار، وقليل منها كالنمل والنحل واليعسوب لها أعضاء تذوق فوق قرون استشعارها.</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يتألف الهيكل الخارجي للحشرة، والذي يعرف باسم الإهاب، من قسمين. الأول منهما طبقة خارجية رقيقة مشمّعة تمنع تسرّب المياه ولا تحوي شيئا من مادة الكيتين، أما الثاني فيقع تحت القسم الأول وهو كيتينيّ </w:t>
      </w:r>
      <w:r w:rsidRPr="00D86573">
        <w:rPr>
          <w:rFonts w:ascii="Arial" w:eastAsia="Times New Roman" w:hAnsi="Arial" w:cs="Arial"/>
          <w:b/>
          <w:bCs/>
          <w:color w:val="000000"/>
          <w:sz w:val="36"/>
          <w:szCs w:val="36"/>
          <w:rtl/>
        </w:rPr>
        <w:lastRenderedPageBreak/>
        <w:t xml:space="preserve">وأكثر سماكة منه حيث يتألف من طبقتين. تسمّى الطبقة الأولى بالإهاب الخارجي بينما تسمى الثانية بالإهاب الداخلي؛ وتتكون هذه الطبقة الأخيرة، القويّة والطيّعة بنفس الوقت، من عدّة طبقات من ألياف الكيتين والبروتين التي تتقاطع مع بعضها بنمط عمودي، بينما يكون الإهاب الخارجي متعرّج وقاسي. وتقل نسبة تغطية هذه الطبقة لجسد الحشرة بالنسبة للعديد من </w:t>
      </w:r>
      <w:hyperlink r:id="rId100"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الطريّة الجسد، وبشكل خاص تلك التي لا تزال في مرحلة اليرقة (مثلا اليساريع).</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قرنا الاستشعار</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قرنا الاستشعار في الحشرة يعطيها </w:t>
      </w:r>
      <w:hyperlink r:id="rId101" w:history="1">
        <w:r w:rsidRPr="00D86573">
          <w:rPr>
            <w:rFonts w:ascii="Arial" w:eastAsia="Times New Roman" w:hAnsi="Arial" w:cs="Arial"/>
            <w:b/>
            <w:bCs/>
            <w:color w:val="93005A"/>
            <w:sz w:val="36"/>
            <w:szCs w:val="36"/>
            <w:rtl/>
          </w:rPr>
          <w:t xml:space="preserve">معلومات </w:t>
        </w:r>
      </w:hyperlink>
      <w:r w:rsidRPr="00D86573">
        <w:rPr>
          <w:rFonts w:ascii="Arial" w:eastAsia="Times New Roman" w:hAnsi="Arial" w:cs="Arial"/>
          <w:b/>
          <w:bCs/>
          <w:color w:val="000000"/>
          <w:sz w:val="36"/>
          <w:szCs w:val="36"/>
          <w:rtl/>
        </w:rPr>
        <w:t xml:space="preserve">عن طريق الشم عن العالم الخارجي لأنها مبطنة بأعصاب شم حساسة ليمكنها التعرف علي الطعام والفورمونات التي هي عبارة عن جزيئات تفرزها الحشرة، حيث لها أهميتها ال***ية لجذب </w:t>
      </w:r>
      <w:hyperlink r:id="rId102"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للتزاوج ولاسيما للحشرات الإجتماعية من شاكلة النمل ونحل العسل ومن خلالها يمكن لهما تمييز رفقائهما من الأجانب الدخلاء وتبادل المعرفة بينهما عن مصادر الطعام والخطر. بينما أنوع أخرى من </w:t>
      </w:r>
      <w:hyperlink r:id="rId103"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مثل البعوضة من خلال قرني إستشعارها يمكنها تمييز الروائح والأصوات معا. ويمكن لفراشة دودة القز التعرف علي فورمونات الأنثى من على بعد عدة أميال.</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عيون اليعسوب.</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العيون</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معظم </w:t>
      </w:r>
      <w:hyperlink r:id="rId104"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البالغة لها عينان مركبتان كبيرتان ومنفصلتان عن بعضهما. وكل عين تتكون من آلاف العدسات، وفي رأس الحشرة يوجد عينان جاحظتان مركبتان كل عين تتكون من عيون سداسية عديدة يطلق عليها "عوينات" وكلها تشترك في تكوين الصور التي يراها النحل بالمخ وتعطي صورا أقل تفصيلا من عيون الإنسان للعالم الخارجي. ويختلف عدد العوينات بين الفصائل المختلفة للحشرات، فبينما تمتلك شغالات النمل بكل عين 50 أو أكثر من العوينات يمتلك اليعسوب بكل عين 20 ألف عوينة ليكون حريصا علي اصطياد </w:t>
      </w:r>
      <w:hyperlink r:id="rId105"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وسط الهواء. ومعظم </w:t>
      </w:r>
      <w:hyperlink r:id="rId106"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الطائرة لها 3 عيون بسيطة إضافية تقع في مثلث بأعلي </w:t>
      </w:r>
      <w:r w:rsidRPr="00D86573">
        <w:rPr>
          <w:rFonts w:ascii="Arial" w:eastAsia="Times New Roman" w:hAnsi="Arial" w:cs="Arial"/>
          <w:b/>
          <w:bCs/>
          <w:color w:val="000000"/>
          <w:sz w:val="36"/>
          <w:szCs w:val="36"/>
          <w:rtl/>
        </w:rPr>
        <w:lastRenderedPageBreak/>
        <w:t>الرأس ويمكنها تلقي الضوء لكنها لاتصنع صورا شيئية. وقد أكتُشف أن الذبابة لو اسودت هذه العيون البسيطة، فإنها لا تتحرك حتى بالنهار، ولهذا يلجأ البشر إلى إطفاء الضوء أو إغلاق النوافذ نهارا ليهرب الذباب من الحجرة.</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الفم</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يقع الفم برأس الحشرة ويتألف من أجزاء تختلف باختلاف طعامها، فالحشرات آكلة الأوراق لها فكوك متحركة وحادة لتقطيع الأوراق بينما الفراشات التي تعيش علي الرحيق ليس في فمها فكوك لكنها تتناول النكتار بواسطة لسانها ألخرطومي الماص والذي تلفه بالفم عندما لا تستعمله. وأنثى البعوض بفمها مخراز رفيع تمتص به الدم بينما الذبابة لها وسادة صغيرة لتنقط لعابها فوق الطعام وتكسيره وتذويبه لتمتصه بخرطومها الرفيع.</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الصدر</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يقع خلف رأس الحشرة مباشرة وترتبط به الأجنحة والسيقان، وفي بعض الأنواع مثل الخنفساء تكون الأرجل الستة متطابقة. لكن في </w:t>
      </w:r>
      <w:hyperlink r:id="rId107" w:history="1">
        <w:r w:rsidRPr="00D86573">
          <w:rPr>
            <w:rFonts w:ascii="Arial" w:eastAsia="Times New Roman" w:hAnsi="Arial" w:cs="Arial"/>
            <w:b/>
            <w:bCs/>
            <w:color w:val="93005A"/>
            <w:sz w:val="36"/>
            <w:szCs w:val="36"/>
            <w:rtl/>
          </w:rPr>
          <w:t xml:space="preserve">حشرات </w:t>
        </w:r>
      </w:hyperlink>
      <w:r w:rsidRPr="00D86573">
        <w:rPr>
          <w:rFonts w:ascii="Arial" w:eastAsia="Times New Roman" w:hAnsi="Arial" w:cs="Arial"/>
          <w:b/>
          <w:bCs/>
          <w:color w:val="000000"/>
          <w:sz w:val="36"/>
          <w:szCs w:val="36"/>
          <w:rtl/>
        </w:rPr>
        <w:t xml:space="preserve">أخري كل زوج سيقان له شكله المختلف قليلا. ويقع الصدر خلف الرأس ويتصل به الأرجل والأجنحة. وتتميز بعض </w:t>
      </w:r>
      <w:hyperlink r:id="rId108"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بعضلات أرجلها الخلفية القوية لتساعدها علي القفز من شاكلة الجنادب والبراغيث. وبالصدر توجد الأمعاء الأمامية التي تتصل ببقية الأمعاء بالبطن خلفه.</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الأجنحة</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t>بقة مايو أو بقة أيار وقد فردت أجنحتها إستعدادا للطيران</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للحشرات أجنحة رقيقة لهذا تضرب بهما بسرعة ليمكنها الإقلاع والطيران أو المناورة، كما ويمكن لأجنحتها الرفرفة بسرعة والإلتواء أو </w:t>
      </w:r>
      <w:r w:rsidRPr="00D86573">
        <w:rPr>
          <w:rFonts w:ascii="Arial" w:eastAsia="Times New Roman" w:hAnsi="Arial" w:cs="Arial"/>
          <w:b/>
          <w:bCs/>
          <w:color w:val="000000"/>
          <w:sz w:val="36"/>
          <w:szCs w:val="36"/>
          <w:rtl/>
        </w:rPr>
        <w:lastRenderedPageBreak/>
        <w:t>تغيير إتجاهها في الهواء لتتمكن من التوقف في مكانها أو الرجوع للخلف. والحشرة تطير لعدة أسباب من بينها الهروب من الأعداء حتى لا تفترسها، أو السعي للحصول علي الطعام لتأكله أو للحصول علي شريك لتتزاوج معه، والحشرات اللافقارية الوحيدة التي لها أجنحة تمتد من الهيكل الخارجي عكس الطيور. تتكون الأجنحة من طبقتين من جلد صلب رفيع مرصع بأوردة بها هواء أو دم. وأجنحة الفراشات مغطاة بقشور تعطي للأجنحة لونها المميز نتيجة لوجود حواف وتجاوبف دقيقة فوقها تعكس الضوء من خلال وقوعه عليها بزوايا معينة، فتبدو خضراء أو زرقاء اللون. وبخلاف الأرجل فالأجنحة ليس بها عضلات لكن العضلات بالصدر تفرد لأعلى أو أسفل كي تتمكن الحشرة من الطيران.</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البطن</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تقع الأعضاء التناسلية لكل من الذكر والأنثى في البطن، ويقسّم البطن إلى مابين 10 </w:t>
      </w:r>
      <w:r>
        <w:rPr>
          <w:rFonts w:ascii="Arial" w:eastAsia="Times New Roman" w:hAnsi="Arial" w:cs="Arial"/>
          <w:b/>
          <w:bCs/>
          <w:noProof/>
          <w:color w:val="93005A"/>
          <w:sz w:val="36"/>
          <w:szCs w:val="36"/>
        </w:rPr>
        <w:drawing>
          <wp:inline distT="0" distB="0" distL="0" distR="0">
            <wp:extent cx="181610" cy="181610"/>
            <wp:effectExtent l="0" t="0" r="0" b="0"/>
            <wp:docPr id="4" name="صورة 4" descr="انواع الحشرات معلومات حشرات السامة">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نواع الحشرات معلومات حشرات السامة">
                      <a:hlinkClick r:id="rId6"/>
                    </pic:cNvPr>
                    <pic:cNvPicPr>
                      <a:picLocks noChangeAspect="1" noChangeArrowheads="1"/>
                    </pic:cNvPicPr>
                  </pic:nvPicPr>
                  <pic:blipFill>
                    <a:blip r:embed="rId7" cstate="print"/>
                    <a:srcRect/>
                    <a:stretch>
                      <a:fillRect/>
                    </a:stretch>
                  </pic:blipFill>
                  <pic:spPr bwMode="auto">
                    <a:xfrm>
                      <a:off x="0" y="0"/>
                      <a:ext cx="181610" cy="181610"/>
                    </a:xfrm>
                    <a:prstGeom prst="rect">
                      <a:avLst/>
                    </a:prstGeom>
                    <a:noFill/>
                    <a:ln w="9525">
                      <a:noFill/>
                      <a:miter lim="800000"/>
                      <a:headEnd/>
                      <a:tailEnd/>
                    </a:ln>
                  </pic:spPr>
                </pic:pic>
              </a:graphicData>
            </a:graphic>
          </wp:inline>
        </w:drawing>
      </w:r>
      <w:r w:rsidRPr="00D86573">
        <w:rPr>
          <w:rFonts w:ascii="Arial" w:eastAsia="Times New Roman" w:hAnsi="Arial" w:cs="Arial"/>
          <w:b/>
          <w:bCs/>
          <w:color w:val="000000"/>
          <w:sz w:val="36"/>
          <w:szCs w:val="36"/>
          <w:rtl/>
        </w:rPr>
        <w:t>1 قسما متصلة بمفاصل تساعدها علي الحركة والمرونة أكثر من الرأس والصدر. ويمكن للحشرات أن تمد بطنها لتضع البيض أو تلتوي لتلدغ به كما وتمتص الطعام والمواد الغذائية وتخرج الفضلات وتتنفس الأكسجين من الهواء بواسطته.</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دم الحشرة</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دم </w:t>
      </w:r>
      <w:hyperlink r:id="rId109"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لا يحمل الأكسجين لبقية الجسم عكس معظم باقي الحيوانات التي تحمل الهيموجلوبين الأحمر وبه الأكسجين، ولهذا دم </w:t>
      </w:r>
      <w:hyperlink r:id="rId110"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لا لون له غالبا أو يكون مائي أخضر خفيف. والحشرة تدفع الدم من خلال وعاء الأورطة الذي يمتد بطولها، وبه ما يشبه مضخة القلب لدفع الدم ليعود الدم من خلال الفراغات بالجسم، وفي بعض </w:t>
      </w:r>
      <w:hyperlink r:id="rId111"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يمثل الدم بجسمها 30% من وزنها بينما في جسم الإنسان يمثل 8% من وزنه. والحشرات بما أنها من ذوات الدم البارد فإن درجة حرارتها متغيرة وتقاس بدرجة حرارة البيئة من حولها، وعدد نبضات قلبها قد تصل إلى 140 نبضة في الدقيقة في الجو الدافئ بينما في الجو البارد قد يصل معدل نبضها إلى نبضة واحدة كل ساعة.</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lastRenderedPageBreak/>
        <w:br/>
      </w:r>
      <w:r w:rsidRPr="00D86573">
        <w:rPr>
          <w:rFonts w:ascii="Arial" w:eastAsia="Times New Roman" w:hAnsi="Arial" w:cs="Arial"/>
          <w:b/>
          <w:bCs/>
          <w:color w:val="000000"/>
          <w:sz w:val="36"/>
          <w:szCs w:val="36"/>
          <w:rtl/>
        </w:rPr>
        <w:br/>
        <w:t>التنفس و تدوير الأكسجين</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إن </w:t>
      </w:r>
      <w:hyperlink r:id="rId112"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تتنفس بدون أن تمتلك رئتين، وإنما تقوم بتدوير الأكسجين عبر نظام تفرعي يضم أنابيب مملوءة بالهواء تسمي القصبات التي تصل لعمق جسم الحشرة ولتصل لكل الخلايا وهي متصلة بالهواء الخارجي بفتحات دائرية دقيقة بطول البطن. وفي </w:t>
      </w:r>
      <w:hyperlink r:id="rId113"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الكبيرة توجد أكياس هوائية كما في اليعسوب والجنادب وكلها متصلة بهذه القصبات لتسرع بها التنفس بعصرها لتمتص الهواء من الخارج. وبما أن الأكسجين يصل بشكل مباشر مختلف عن الطريقة التي يصل بها إلى مختلف أنحاء أجساد الطيور والثدييات، فإن نظام التدوير لا يستخدم لحمل الأكسجين وبالتالي فإن حجمه يتقلّص بشكل كبير حيث لا يحوي أي أوعية دموية مغلقة (مثل الشرايين والأوردة) بل مجرّد أنبوب ظهري ينبض بشكل متواصل لينقل الدماء عبر الجسد.</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[عدل] الجهاز الهضمي</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يوجد الجهاز الهضمي بالحشرة في المعي الأمامي بالرأس حيث يخزن الطعام وأحيانا يحلله، وفي المعي الأوسط حيث يهضمه ويمتصه، وفي المعي الخلفي حيث يحافظ علي التوازن بين الماء وإخراجه. ويوجد لدى بعض </w:t>
      </w:r>
      <w:hyperlink r:id="rId114"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كالفراشات مضخة أنبوبية في حلقومها تسمى البلعوم تمكنها من إمتصاص الرحيق. والحشرات التي تلتهم الطعام الصلب كالخنافس والجنادب، لها أسنان قوية لتقطيع الطعام قبل هضمه. وهناك البعض من </w:t>
      </w:r>
      <w:hyperlink r:id="rId115"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التي تتغذى على أنواع أكثر صلابة من الطعام فالنمل الأبيض مثلا يأكل الخشب، لهذا وجد بالمعي الخلفي ملايين الكائنات الدقيقة لتكسير السيلليلوز به.</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الجهاز العصبي</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بالحشرات جهاز عصبي متطور للغاية يمكن تقسيمه إلى حبلين من الأعصاب يمتدان بطول كل الجسم، والمخ الذي يجمع كل المعلومات من </w:t>
      </w:r>
      <w:r w:rsidRPr="00D86573">
        <w:rPr>
          <w:rFonts w:ascii="Arial" w:eastAsia="Times New Roman" w:hAnsi="Arial" w:cs="Arial"/>
          <w:b/>
          <w:bCs/>
          <w:color w:val="000000"/>
          <w:sz w:val="36"/>
          <w:szCs w:val="36"/>
          <w:rtl/>
        </w:rPr>
        <w:lastRenderedPageBreak/>
        <w:t>جميع الأعضاء الحسية. يتكوّن الرأس (المؤلّف من ستة مقاطع معلّقة ببعضها) من ستة أزواج من الكتل العصبية، وتلتحم الأزواج الثلاثة الأولى بالمخ بينما تلتحم الثلاثة الأخرى بقسم من الجسد يسمّى بالكتلة العصبيّة المريئيّة.</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تمتلك </w:t>
      </w:r>
      <w:hyperlink r:id="rId116"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كتلة عصبية واحدة على كل جهة من أقسام الصدر المختلفة والتي تتصل ببعضها لتشكل زوجا من الكتل العصبية تتوزع بمعدل زوج واحد للقسم. ويظهر هذا التقسيم أيضا في البطن ولكن في الأقسام الثمانية الأولى منه. تمتلك العديد من فصائل </w:t>
      </w:r>
      <w:hyperlink r:id="rId117"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أعداد أقل من الكتل العصبية مما هو مألوف عادةً، وذلك يعود إما لاتحادها مع بعضها أو لتناقصها؛ فالبعض من فصائل الصراصير تمتلك ستة كتل عصبية فقط في البطن، بينما يمتلك الدبور الأوروبي كتلتين فقط في الصدر وثلاثة في البطن، كما أن فصائل أخرى مثل ذبابة المنزل تمتلك جميع الكتل العصبية متحدة في كتلة عصبيّة صدريّة كبيرة.</w:t>
      </w:r>
      <w:r w:rsidRPr="00D86573">
        <w:rPr>
          <w:rFonts w:ascii="Arial" w:eastAsia="Times New Roman" w:hAnsi="Arial" w:cs="Arial"/>
          <w:b/>
          <w:bCs/>
          <w:color w:val="666666"/>
          <w:sz w:val="36"/>
          <w:szCs w:val="36"/>
          <w:rtl/>
        </w:rPr>
        <w:t xml:space="preserve"> </w:t>
      </w:r>
      <w:r w:rsidRPr="00D86573">
        <w:rPr>
          <w:rFonts w:ascii="Arial" w:eastAsia="Times New Roman" w:hAnsi="Arial" w:cs="Arial"/>
          <w:b/>
          <w:bCs/>
          <w:color w:val="000000"/>
          <w:sz w:val="36"/>
          <w:szCs w:val="36"/>
          <w:rtl/>
        </w:rPr>
        <w:br/>
      </w:r>
      <w:r w:rsidRPr="00D86573">
        <w:rPr>
          <w:rFonts w:ascii="Arial" w:eastAsia="Times New Roman" w:hAnsi="Arial" w:cs="Arial"/>
          <w:b/>
          <w:bCs/>
          <w:color w:val="000000"/>
          <w:sz w:val="36"/>
          <w:szCs w:val="36"/>
          <w:rtl/>
        </w:rPr>
        <w:br/>
        <w:t xml:space="preserve">وحتى فترة قريبة جدا، لم يكن أحد بعد قد وثّق وجود الخلايا العصبية التي تحدد وتنقل الشعور بالألم لدى </w:t>
      </w:r>
      <w:hyperlink r:id="rId118"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 xml:space="preserve">[35]، إلا أن إكتشاف هكذا خلايا مؤخرا في يرقات ذباب الفاكهة يفترض عكس هذا [36]، ويزيد من صحة الفرضية التي تقول أن بعض </w:t>
      </w:r>
      <w:hyperlink r:id="rId119" w:history="1">
        <w:r w:rsidRPr="00D86573">
          <w:rPr>
            <w:rFonts w:ascii="Arial" w:eastAsia="Times New Roman" w:hAnsi="Arial" w:cs="Arial"/>
            <w:b/>
            <w:bCs/>
            <w:color w:val="93005A"/>
            <w:sz w:val="36"/>
            <w:szCs w:val="36"/>
            <w:rtl/>
          </w:rPr>
          <w:t xml:space="preserve">الحشرات </w:t>
        </w:r>
      </w:hyperlink>
      <w:r w:rsidRPr="00D86573">
        <w:rPr>
          <w:rFonts w:ascii="Arial" w:eastAsia="Times New Roman" w:hAnsi="Arial" w:cs="Arial"/>
          <w:b/>
          <w:bCs/>
          <w:color w:val="000000"/>
          <w:sz w:val="36"/>
          <w:szCs w:val="36"/>
          <w:rtl/>
        </w:rPr>
        <w:t>على الأقل تشعر بالألم.</w:t>
      </w:r>
      <w:r w:rsidRPr="00D86573">
        <w:rPr>
          <w:rFonts w:ascii="Arial" w:eastAsia="Times New Roman" w:hAnsi="Arial" w:cs="Arial"/>
          <w:b/>
          <w:bCs/>
          <w:color w:val="666666"/>
          <w:sz w:val="36"/>
          <w:szCs w:val="36"/>
          <w:rtl/>
        </w:rPr>
        <w:t xml:space="preserve"> </w:t>
      </w:r>
    </w:p>
    <w:p w:rsidR="00921426" w:rsidRDefault="00921426">
      <w:pPr>
        <w:rPr>
          <w:rFonts w:hint="cs"/>
        </w:rPr>
      </w:pPr>
    </w:p>
    <w:sectPr w:rsidR="00921426"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efaultTabStop w:val="720"/>
  <w:characterSpacingControl w:val="doNotCompress"/>
  <w:compat/>
  <w:rsids>
    <w:rsidRoot w:val="00D86573"/>
    <w:rsid w:val="00251938"/>
    <w:rsid w:val="00921426"/>
    <w:rsid w:val="00D865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42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657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865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kl200.com/vb" TargetMode="External"/><Relationship Id="rId117" Type="http://schemas.openxmlformats.org/officeDocument/2006/relationships/hyperlink" Target="http://www.kl200.com/vb" TargetMode="External"/><Relationship Id="rId21" Type="http://schemas.openxmlformats.org/officeDocument/2006/relationships/hyperlink" Target="http://www.kl200.com/vb" TargetMode="External"/><Relationship Id="rId42" Type="http://schemas.openxmlformats.org/officeDocument/2006/relationships/hyperlink" Target="http://www.kl200.com/vb" TargetMode="External"/><Relationship Id="rId47" Type="http://schemas.openxmlformats.org/officeDocument/2006/relationships/hyperlink" Target="http://www.kl200.com/vb" TargetMode="External"/><Relationship Id="rId63" Type="http://schemas.openxmlformats.org/officeDocument/2006/relationships/hyperlink" Target="http://www.kl200.com/vb" TargetMode="External"/><Relationship Id="rId68" Type="http://schemas.openxmlformats.org/officeDocument/2006/relationships/hyperlink" Target="http://www.kl200.com/vb" TargetMode="External"/><Relationship Id="rId84" Type="http://schemas.openxmlformats.org/officeDocument/2006/relationships/hyperlink" Target="http://www.kl200.com/vb" TargetMode="External"/><Relationship Id="rId89" Type="http://schemas.openxmlformats.org/officeDocument/2006/relationships/hyperlink" Target="http://www.kl200.com/vb" TargetMode="External"/><Relationship Id="rId112" Type="http://schemas.openxmlformats.org/officeDocument/2006/relationships/hyperlink" Target="http://www.kl200.com/vb" TargetMode="External"/><Relationship Id="rId16" Type="http://schemas.openxmlformats.org/officeDocument/2006/relationships/hyperlink" Target="http://www.kl200.com/vb" TargetMode="External"/><Relationship Id="rId107" Type="http://schemas.openxmlformats.org/officeDocument/2006/relationships/hyperlink" Target="http://www.kl200.com/vb" TargetMode="External"/><Relationship Id="rId11" Type="http://schemas.openxmlformats.org/officeDocument/2006/relationships/hyperlink" Target="http://www.kl200.com/vb" TargetMode="External"/><Relationship Id="rId32" Type="http://schemas.openxmlformats.org/officeDocument/2006/relationships/hyperlink" Target="http://www.kl200.com/vb" TargetMode="External"/><Relationship Id="rId37" Type="http://schemas.openxmlformats.org/officeDocument/2006/relationships/hyperlink" Target="http://www.kl200.com/vb" TargetMode="External"/><Relationship Id="rId53" Type="http://schemas.openxmlformats.org/officeDocument/2006/relationships/hyperlink" Target="http://www.kl200.com/vb" TargetMode="External"/><Relationship Id="rId58" Type="http://schemas.openxmlformats.org/officeDocument/2006/relationships/hyperlink" Target="http://www.kl200.com/vb" TargetMode="External"/><Relationship Id="rId74" Type="http://schemas.openxmlformats.org/officeDocument/2006/relationships/hyperlink" Target="http://www.kl200.com/vb" TargetMode="External"/><Relationship Id="rId79" Type="http://schemas.openxmlformats.org/officeDocument/2006/relationships/hyperlink" Target="http://www.kl200.com/vb" TargetMode="External"/><Relationship Id="rId102" Type="http://schemas.openxmlformats.org/officeDocument/2006/relationships/hyperlink" Target="http://www.kl200.com/vb" TargetMode="External"/><Relationship Id="rId5" Type="http://schemas.openxmlformats.org/officeDocument/2006/relationships/hyperlink" Target="http://www.kl200.com/vb" TargetMode="External"/><Relationship Id="rId61" Type="http://schemas.openxmlformats.org/officeDocument/2006/relationships/hyperlink" Target="http://www.kl200.com/vb" TargetMode="External"/><Relationship Id="rId82" Type="http://schemas.openxmlformats.org/officeDocument/2006/relationships/hyperlink" Target="http://www.kl200.com/vb" TargetMode="External"/><Relationship Id="rId90" Type="http://schemas.openxmlformats.org/officeDocument/2006/relationships/hyperlink" Target="http://www.kl200.com/vb" TargetMode="External"/><Relationship Id="rId95" Type="http://schemas.openxmlformats.org/officeDocument/2006/relationships/hyperlink" Target="http://www.kl200.com/vb" TargetMode="External"/><Relationship Id="rId19" Type="http://schemas.openxmlformats.org/officeDocument/2006/relationships/hyperlink" Target="http://www.kl200.com/vb" TargetMode="External"/><Relationship Id="rId14" Type="http://schemas.openxmlformats.org/officeDocument/2006/relationships/hyperlink" Target="http://www.kl200.com/vb" TargetMode="External"/><Relationship Id="rId22" Type="http://schemas.openxmlformats.org/officeDocument/2006/relationships/hyperlink" Target="http://www.kl200.com/vb" TargetMode="External"/><Relationship Id="rId27" Type="http://schemas.openxmlformats.org/officeDocument/2006/relationships/hyperlink" Target="http://www.kl200.com/vb" TargetMode="External"/><Relationship Id="rId30" Type="http://schemas.openxmlformats.org/officeDocument/2006/relationships/hyperlink" Target="http://www.kl200.com/vb" TargetMode="External"/><Relationship Id="rId35" Type="http://schemas.openxmlformats.org/officeDocument/2006/relationships/hyperlink" Target="http://www.kl200.com/vb" TargetMode="External"/><Relationship Id="rId43" Type="http://schemas.openxmlformats.org/officeDocument/2006/relationships/hyperlink" Target="http://www.kl200.com/vb" TargetMode="External"/><Relationship Id="rId48" Type="http://schemas.openxmlformats.org/officeDocument/2006/relationships/hyperlink" Target="http://www.kl200.com/vb" TargetMode="External"/><Relationship Id="rId56" Type="http://schemas.openxmlformats.org/officeDocument/2006/relationships/hyperlink" Target="http://www.kl200.com/vb" TargetMode="External"/><Relationship Id="rId64" Type="http://schemas.openxmlformats.org/officeDocument/2006/relationships/hyperlink" Target="http://www.kl200.com/vb" TargetMode="External"/><Relationship Id="rId69" Type="http://schemas.openxmlformats.org/officeDocument/2006/relationships/hyperlink" Target="http://www.kl200.com/vb" TargetMode="External"/><Relationship Id="rId77" Type="http://schemas.openxmlformats.org/officeDocument/2006/relationships/hyperlink" Target="http://www.kl200.com/vb" TargetMode="External"/><Relationship Id="rId100" Type="http://schemas.openxmlformats.org/officeDocument/2006/relationships/hyperlink" Target="http://www.kl200.com/vb" TargetMode="External"/><Relationship Id="rId105" Type="http://schemas.openxmlformats.org/officeDocument/2006/relationships/hyperlink" Target="http://www.kl200.com/vb" TargetMode="External"/><Relationship Id="rId113" Type="http://schemas.openxmlformats.org/officeDocument/2006/relationships/hyperlink" Target="http://www.kl200.com/vb" TargetMode="External"/><Relationship Id="rId118" Type="http://schemas.openxmlformats.org/officeDocument/2006/relationships/hyperlink" Target="http://www.kl200.com/vb" TargetMode="External"/><Relationship Id="rId8" Type="http://schemas.openxmlformats.org/officeDocument/2006/relationships/hyperlink" Target="http://www.kl200.com/vb" TargetMode="External"/><Relationship Id="rId51" Type="http://schemas.openxmlformats.org/officeDocument/2006/relationships/hyperlink" Target="http://www.kl200.com/vb" TargetMode="External"/><Relationship Id="rId72" Type="http://schemas.openxmlformats.org/officeDocument/2006/relationships/hyperlink" Target="http://www.kl200.com/vb" TargetMode="External"/><Relationship Id="rId80" Type="http://schemas.openxmlformats.org/officeDocument/2006/relationships/hyperlink" Target="http://www.kl200.com/vb" TargetMode="External"/><Relationship Id="rId85" Type="http://schemas.openxmlformats.org/officeDocument/2006/relationships/hyperlink" Target="http://www.kl200.com/vb" TargetMode="External"/><Relationship Id="rId93" Type="http://schemas.openxmlformats.org/officeDocument/2006/relationships/hyperlink" Target="http://www.kl200.com/vb" TargetMode="External"/><Relationship Id="rId98" Type="http://schemas.openxmlformats.org/officeDocument/2006/relationships/hyperlink" Target="http://www.kl200.com/vb"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kl200.com/vb" TargetMode="External"/><Relationship Id="rId17" Type="http://schemas.openxmlformats.org/officeDocument/2006/relationships/hyperlink" Target="http://www.kl200.com/vb" TargetMode="External"/><Relationship Id="rId25" Type="http://schemas.openxmlformats.org/officeDocument/2006/relationships/hyperlink" Target="http://www.kl200.com/vb" TargetMode="External"/><Relationship Id="rId33" Type="http://schemas.openxmlformats.org/officeDocument/2006/relationships/hyperlink" Target="http://www.kl200.com/vb" TargetMode="External"/><Relationship Id="rId38" Type="http://schemas.openxmlformats.org/officeDocument/2006/relationships/hyperlink" Target="http://www.kl200.com/vb" TargetMode="External"/><Relationship Id="rId46" Type="http://schemas.openxmlformats.org/officeDocument/2006/relationships/hyperlink" Target="http://www.kl200.com/vb" TargetMode="External"/><Relationship Id="rId59" Type="http://schemas.openxmlformats.org/officeDocument/2006/relationships/hyperlink" Target="http://www.kl200.com/vb" TargetMode="External"/><Relationship Id="rId67" Type="http://schemas.openxmlformats.org/officeDocument/2006/relationships/hyperlink" Target="http://www.kl200.com/vb" TargetMode="External"/><Relationship Id="rId103" Type="http://schemas.openxmlformats.org/officeDocument/2006/relationships/hyperlink" Target="http://www.kl200.com/vb" TargetMode="External"/><Relationship Id="rId108" Type="http://schemas.openxmlformats.org/officeDocument/2006/relationships/hyperlink" Target="http://www.kl200.com/vb" TargetMode="External"/><Relationship Id="rId116" Type="http://schemas.openxmlformats.org/officeDocument/2006/relationships/hyperlink" Target="http://www.kl200.com/vb" TargetMode="External"/><Relationship Id="rId20" Type="http://schemas.openxmlformats.org/officeDocument/2006/relationships/hyperlink" Target="http://www.kl200.com/vb" TargetMode="External"/><Relationship Id="rId41" Type="http://schemas.openxmlformats.org/officeDocument/2006/relationships/hyperlink" Target="http://www.kl200.com/vb" TargetMode="External"/><Relationship Id="rId54" Type="http://schemas.openxmlformats.org/officeDocument/2006/relationships/hyperlink" Target="http://www.kl200.com/vb" TargetMode="External"/><Relationship Id="rId62" Type="http://schemas.openxmlformats.org/officeDocument/2006/relationships/hyperlink" Target="http://www.kl200.com/vb" TargetMode="External"/><Relationship Id="rId70" Type="http://schemas.openxmlformats.org/officeDocument/2006/relationships/hyperlink" Target="http://www.kl200.com/vb" TargetMode="External"/><Relationship Id="rId75" Type="http://schemas.openxmlformats.org/officeDocument/2006/relationships/hyperlink" Target="http://www.kl200.com/vb" TargetMode="External"/><Relationship Id="rId83" Type="http://schemas.openxmlformats.org/officeDocument/2006/relationships/hyperlink" Target="http://www.kl200.com/vb" TargetMode="External"/><Relationship Id="rId88" Type="http://schemas.openxmlformats.org/officeDocument/2006/relationships/hyperlink" Target="http://www.kl200.com/vb" TargetMode="External"/><Relationship Id="rId91" Type="http://schemas.openxmlformats.org/officeDocument/2006/relationships/hyperlink" Target="http://www.kl200.com/vb" TargetMode="External"/><Relationship Id="rId96" Type="http://schemas.openxmlformats.org/officeDocument/2006/relationships/hyperlink" Target="http://www.kl200.com/vb" TargetMode="External"/><Relationship Id="rId111" Type="http://schemas.openxmlformats.org/officeDocument/2006/relationships/hyperlink" Target="http://www.kl200.com/vb" TargetMode="External"/><Relationship Id="rId1" Type="http://schemas.openxmlformats.org/officeDocument/2006/relationships/styles" Target="styles.xml"/><Relationship Id="rId6" Type="http://schemas.openxmlformats.org/officeDocument/2006/relationships/hyperlink" Target="http://www.kl200.com/vb/t38503.html" TargetMode="External"/><Relationship Id="rId15" Type="http://schemas.openxmlformats.org/officeDocument/2006/relationships/hyperlink" Target="http://www.kl200.com/vb" TargetMode="External"/><Relationship Id="rId23" Type="http://schemas.openxmlformats.org/officeDocument/2006/relationships/hyperlink" Target="http://www.kl200.com/vb" TargetMode="External"/><Relationship Id="rId28" Type="http://schemas.openxmlformats.org/officeDocument/2006/relationships/hyperlink" Target="http://www.kl200.com/vb" TargetMode="External"/><Relationship Id="rId36" Type="http://schemas.openxmlformats.org/officeDocument/2006/relationships/hyperlink" Target="http://www.kl200.com/vb" TargetMode="External"/><Relationship Id="rId49" Type="http://schemas.openxmlformats.org/officeDocument/2006/relationships/hyperlink" Target="http://www.kl200.com/vb" TargetMode="External"/><Relationship Id="rId57" Type="http://schemas.openxmlformats.org/officeDocument/2006/relationships/hyperlink" Target="http://www.kl200.com/vb" TargetMode="External"/><Relationship Id="rId106" Type="http://schemas.openxmlformats.org/officeDocument/2006/relationships/hyperlink" Target="http://www.kl200.com/vb" TargetMode="External"/><Relationship Id="rId114" Type="http://schemas.openxmlformats.org/officeDocument/2006/relationships/hyperlink" Target="http://www.kl200.com/vb" TargetMode="External"/><Relationship Id="rId119" Type="http://schemas.openxmlformats.org/officeDocument/2006/relationships/hyperlink" Target="http://www.kl200.com/vb" TargetMode="External"/><Relationship Id="rId10" Type="http://schemas.openxmlformats.org/officeDocument/2006/relationships/hyperlink" Target="http://www.kl200.com/vb" TargetMode="External"/><Relationship Id="rId31" Type="http://schemas.openxmlformats.org/officeDocument/2006/relationships/hyperlink" Target="http://www.kl200.com/vb" TargetMode="External"/><Relationship Id="rId44" Type="http://schemas.openxmlformats.org/officeDocument/2006/relationships/hyperlink" Target="http://www.kl200.com/vb" TargetMode="External"/><Relationship Id="rId52" Type="http://schemas.openxmlformats.org/officeDocument/2006/relationships/hyperlink" Target="http://www.kl200.com/vb" TargetMode="External"/><Relationship Id="rId60" Type="http://schemas.openxmlformats.org/officeDocument/2006/relationships/hyperlink" Target="http://www.kl200.com/vb" TargetMode="External"/><Relationship Id="rId65" Type="http://schemas.openxmlformats.org/officeDocument/2006/relationships/hyperlink" Target="http://www.kl200.com/vb" TargetMode="External"/><Relationship Id="rId73" Type="http://schemas.openxmlformats.org/officeDocument/2006/relationships/hyperlink" Target="http://www.kl200.com/vb" TargetMode="External"/><Relationship Id="rId78" Type="http://schemas.openxmlformats.org/officeDocument/2006/relationships/hyperlink" Target="http://www.kl200.com/vb" TargetMode="External"/><Relationship Id="rId81" Type="http://schemas.openxmlformats.org/officeDocument/2006/relationships/hyperlink" Target="http://www.kl200.com/vb" TargetMode="External"/><Relationship Id="rId86" Type="http://schemas.openxmlformats.org/officeDocument/2006/relationships/hyperlink" Target="http://www.kl200.com/vb" TargetMode="External"/><Relationship Id="rId94" Type="http://schemas.openxmlformats.org/officeDocument/2006/relationships/hyperlink" Target="http://www.kl200.com/vb" TargetMode="External"/><Relationship Id="rId99" Type="http://schemas.openxmlformats.org/officeDocument/2006/relationships/hyperlink" Target="http://www.kl200.com/vb" TargetMode="External"/><Relationship Id="rId101" Type="http://schemas.openxmlformats.org/officeDocument/2006/relationships/hyperlink" Target="http://www.kl200.com/vb" TargetMode="External"/><Relationship Id="rId4" Type="http://schemas.openxmlformats.org/officeDocument/2006/relationships/hyperlink" Target="http://www.kl200.com/vb" TargetMode="External"/><Relationship Id="rId9" Type="http://schemas.openxmlformats.org/officeDocument/2006/relationships/hyperlink" Target="http://www.kl200.com/vb" TargetMode="External"/><Relationship Id="rId13" Type="http://schemas.openxmlformats.org/officeDocument/2006/relationships/hyperlink" Target="http://www.kl200.com/vb" TargetMode="External"/><Relationship Id="rId18" Type="http://schemas.openxmlformats.org/officeDocument/2006/relationships/hyperlink" Target="http://www.kl200.com/vb" TargetMode="External"/><Relationship Id="rId39" Type="http://schemas.openxmlformats.org/officeDocument/2006/relationships/hyperlink" Target="http://www.kl200.com/vb" TargetMode="External"/><Relationship Id="rId109" Type="http://schemas.openxmlformats.org/officeDocument/2006/relationships/hyperlink" Target="http://www.kl200.com/vb" TargetMode="External"/><Relationship Id="rId34" Type="http://schemas.openxmlformats.org/officeDocument/2006/relationships/hyperlink" Target="http://www.kl200.com/vb" TargetMode="External"/><Relationship Id="rId50" Type="http://schemas.openxmlformats.org/officeDocument/2006/relationships/hyperlink" Target="http://www.kl200.com/vb" TargetMode="External"/><Relationship Id="rId55" Type="http://schemas.openxmlformats.org/officeDocument/2006/relationships/hyperlink" Target="http://www.kl200.com/vb" TargetMode="External"/><Relationship Id="rId76" Type="http://schemas.openxmlformats.org/officeDocument/2006/relationships/hyperlink" Target="http://www.kl200.com/vb" TargetMode="External"/><Relationship Id="rId97" Type="http://schemas.openxmlformats.org/officeDocument/2006/relationships/hyperlink" Target="http://www.kl200.com/vb" TargetMode="External"/><Relationship Id="rId104" Type="http://schemas.openxmlformats.org/officeDocument/2006/relationships/hyperlink" Target="http://www.kl200.com/vb" TargetMode="External"/><Relationship Id="rId120" Type="http://schemas.openxmlformats.org/officeDocument/2006/relationships/fontTable" Target="fontTable.xml"/><Relationship Id="rId7" Type="http://schemas.openxmlformats.org/officeDocument/2006/relationships/image" Target="media/image1.gif"/><Relationship Id="rId71" Type="http://schemas.openxmlformats.org/officeDocument/2006/relationships/hyperlink" Target="http://www.kl200.com/vb" TargetMode="External"/><Relationship Id="rId92" Type="http://schemas.openxmlformats.org/officeDocument/2006/relationships/hyperlink" Target="http://www.kl200.com/vb" TargetMode="External"/><Relationship Id="rId2" Type="http://schemas.openxmlformats.org/officeDocument/2006/relationships/settings" Target="settings.xml"/><Relationship Id="rId29" Type="http://schemas.openxmlformats.org/officeDocument/2006/relationships/hyperlink" Target="http://www.kl200.com/vb" TargetMode="External"/><Relationship Id="rId24" Type="http://schemas.openxmlformats.org/officeDocument/2006/relationships/hyperlink" Target="http://www.kl200.com/vb" TargetMode="External"/><Relationship Id="rId40" Type="http://schemas.openxmlformats.org/officeDocument/2006/relationships/hyperlink" Target="http://www.kl200.com/vb" TargetMode="External"/><Relationship Id="rId45" Type="http://schemas.openxmlformats.org/officeDocument/2006/relationships/hyperlink" Target="http://www.kl200.com/vb" TargetMode="External"/><Relationship Id="rId66" Type="http://schemas.openxmlformats.org/officeDocument/2006/relationships/hyperlink" Target="http://www.kl200.com/vb" TargetMode="External"/><Relationship Id="rId87" Type="http://schemas.openxmlformats.org/officeDocument/2006/relationships/hyperlink" Target="http://www.kl200.com/vb" TargetMode="External"/><Relationship Id="rId110" Type="http://schemas.openxmlformats.org/officeDocument/2006/relationships/hyperlink" Target="http://www.kl200.com/vb" TargetMode="External"/><Relationship Id="rId115" Type="http://schemas.openxmlformats.org/officeDocument/2006/relationships/hyperlink" Target="http://www.kl200.com/vb"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5831</Words>
  <Characters>33239</Characters>
  <Application>Microsoft Office Word</Application>
  <DocSecurity>0</DocSecurity>
  <Lines>276</Lines>
  <Paragraphs>77</Paragraphs>
  <ScaleCrop>false</ScaleCrop>
  <Company/>
  <LinksUpToDate>false</LinksUpToDate>
  <CharactersWithSpaces>38993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2012-07-01T02:20:00Z</dcterms:created>
  <dcterms:modified xsi:type="dcterms:W3CDTF">2012-07-01T02:21:00Z</dcterms:modified>
</cp:coreProperties>
</file>